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28" w:rsidRDefault="00D41228" w:rsidP="00F449F4">
      <w:pPr>
        <w:rPr>
          <w:rFonts w:ascii="Arial" w:hAnsi="Arial" w:cs="Arial"/>
        </w:rPr>
      </w:pPr>
      <w:r>
        <w:rPr>
          <w:rFonts w:ascii="Arial" w:hAnsi="Arial" w:cs="Arial"/>
        </w:rPr>
        <w:t>А.Тарасенко</w:t>
      </w:r>
    </w:p>
    <w:p w:rsidR="00D41228" w:rsidRDefault="00426854" w:rsidP="00F449F4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41228">
        <w:rPr>
          <w:rFonts w:ascii="Arial" w:hAnsi="Arial" w:cs="Arial"/>
        </w:rPr>
        <w:t>Не знаете какого вы духа</w:t>
      </w:r>
      <w:r>
        <w:rPr>
          <w:rFonts w:ascii="Arial" w:hAnsi="Arial" w:cs="Arial"/>
        </w:rPr>
        <w:t>»</w:t>
      </w:r>
      <w:r w:rsidR="00D41228">
        <w:rPr>
          <w:rFonts w:ascii="Arial" w:hAnsi="Arial" w:cs="Arial"/>
        </w:rPr>
        <w:t xml:space="preserve"> (часть</w:t>
      </w:r>
      <w:r w:rsidR="00026BE7">
        <w:rPr>
          <w:rFonts w:ascii="Arial" w:hAnsi="Arial" w:cs="Arial"/>
        </w:rPr>
        <w:t xml:space="preserve"> </w:t>
      </w:r>
      <w:r w:rsidR="00D41228">
        <w:rPr>
          <w:rFonts w:ascii="Arial" w:hAnsi="Arial" w:cs="Arial"/>
        </w:rPr>
        <w:t>3)                                                                            / конспект /</w:t>
      </w:r>
    </w:p>
    <w:p w:rsidR="00D006C0" w:rsidRDefault="00F449F4" w:rsidP="00F449F4">
      <w:pPr>
        <w:rPr>
          <w:rFonts w:ascii="Arial" w:hAnsi="Arial" w:cs="Arial"/>
        </w:rPr>
      </w:pPr>
      <w:r>
        <w:rPr>
          <w:rFonts w:ascii="Arial" w:hAnsi="Arial" w:cs="Arial"/>
        </w:rPr>
        <w:t>«Познай себя»</w:t>
      </w:r>
    </w:p>
    <w:p w:rsidR="00F449F4" w:rsidRDefault="00F449F4" w:rsidP="00F449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Нас Бог может видеть далеко-далеко не такими, какими мы хотели бы, чтобы Он нас видел. Мы можем обмануться, можем надеяться на спасение, и не понимая самого себя, не познав самого себя, мы </w:t>
      </w:r>
      <w:r w:rsidR="00DF0A28">
        <w:rPr>
          <w:rFonts w:ascii="Arial" w:hAnsi="Arial" w:cs="Arial"/>
        </w:rPr>
        <w:t>можем «пролететь» мимо Царства Н</w:t>
      </w:r>
      <w:r>
        <w:rPr>
          <w:rFonts w:ascii="Arial" w:hAnsi="Arial" w:cs="Arial"/>
        </w:rPr>
        <w:t xml:space="preserve">ебесного. Поэтому, вы понимаете, насколько важно знать самого себя. </w:t>
      </w:r>
    </w:p>
    <w:p w:rsidR="00F449F4" w:rsidRDefault="00F449F4" w:rsidP="00F449F4">
      <w:pPr>
        <w:rPr>
          <w:rFonts w:ascii="Arial" w:hAnsi="Arial" w:cs="Arial"/>
        </w:rPr>
      </w:pPr>
      <w:r>
        <w:rPr>
          <w:rFonts w:ascii="Arial" w:hAnsi="Arial" w:cs="Arial"/>
        </w:rPr>
        <w:t>Внутренний наш мир определяет, какие мы есть, какими мы будем в этом мир</w:t>
      </w:r>
      <w:r w:rsidR="00DF0A28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, и от того, что в нашем сердце находится, зависит благословение или проклятие в нашей жизни. </w:t>
      </w:r>
    </w:p>
    <w:p w:rsidR="00F449F4" w:rsidRDefault="00F449F4" w:rsidP="00F449F4">
      <w:pPr>
        <w:rPr>
          <w:rFonts w:ascii="Arial" w:hAnsi="Arial" w:cs="Arial"/>
        </w:rPr>
      </w:pPr>
      <w:r>
        <w:rPr>
          <w:rFonts w:ascii="Arial" w:hAnsi="Arial" w:cs="Arial"/>
        </w:rPr>
        <w:t>«Больше всего бережённого береги сердце своё, ибо из него источник</w:t>
      </w:r>
      <w:r w:rsidR="00DF0A2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жизни».</w:t>
      </w:r>
    </w:p>
    <w:p w:rsidR="00F449F4" w:rsidRDefault="00F449F4" w:rsidP="00F449F4">
      <w:pPr>
        <w:rPr>
          <w:rFonts w:ascii="Arial" w:hAnsi="Arial" w:cs="Arial"/>
        </w:rPr>
      </w:pPr>
      <w:r>
        <w:rPr>
          <w:rFonts w:ascii="Arial" w:hAnsi="Arial" w:cs="Arial"/>
        </w:rPr>
        <w:t>Я уже говорил вам, что нам людям в силу эгоизма и гордыни свойственно утверждать, что всякая мысль, какая пришла нам в голову</w:t>
      </w:r>
      <w:r w:rsidR="00DF0A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08BA">
        <w:rPr>
          <w:rFonts w:ascii="Arial" w:hAnsi="Arial" w:cs="Aharoni"/>
        </w:rPr>
        <w:t>–</w:t>
      </w:r>
      <w:r>
        <w:rPr>
          <w:rFonts w:ascii="Arial" w:hAnsi="Arial" w:cs="Arial"/>
        </w:rPr>
        <w:t xml:space="preserve"> от Бога, что всё, что я делаю, – это за правду, за истину, за любовь, за дружбу, за что угодно, только не за плохое…</w:t>
      </w:r>
    </w:p>
    <w:p w:rsidR="00C108BA" w:rsidRDefault="00F449F4" w:rsidP="00F449F4">
      <w:pPr>
        <w:rPr>
          <w:rFonts w:ascii="Arial" w:hAnsi="Arial" w:cs="Arial"/>
        </w:rPr>
      </w:pPr>
      <w:r>
        <w:rPr>
          <w:rFonts w:ascii="Arial" w:hAnsi="Arial" w:cs="Arial"/>
        </w:rPr>
        <w:t>Попробуйте объяснить какому-либо верующему, особенно если он проповедник в церкви, пастырь,</w:t>
      </w:r>
      <w:r w:rsidR="00C108B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попро</w:t>
      </w:r>
      <w:r w:rsidR="00C108BA">
        <w:rPr>
          <w:rFonts w:ascii="Arial" w:hAnsi="Arial" w:cs="Arial"/>
        </w:rPr>
        <w:t>буйте объяснить ему, что он неправильно толкует</w:t>
      </w:r>
      <w:r w:rsidR="00570F40">
        <w:rPr>
          <w:rFonts w:ascii="Arial" w:hAnsi="Arial" w:cs="Arial"/>
        </w:rPr>
        <w:t>;</w:t>
      </w:r>
      <w:r w:rsidR="00C108BA">
        <w:rPr>
          <w:rFonts w:ascii="Arial" w:hAnsi="Arial" w:cs="Arial"/>
        </w:rPr>
        <w:t xml:space="preserve"> попробуйте объяснить тем</w:t>
      </w:r>
      <w:r w:rsidR="00570F40">
        <w:rPr>
          <w:rFonts w:ascii="Arial" w:hAnsi="Arial" w:cs="Arial"/>
        </w:rPr>
        <w:t>,</w:t>
      </w:r>
      <w:r w:rsidR="00C108BA">
        <w:rPr>
          <w:rFonts w:ascii="Arial" w:hAnsi="Arial" w:cs="Arial"/>
        </w:rPr>
        <w:t xml:space="preserve"> которые находятся в истинной цер</w:t>
      </w:r>
      <w:r w:rsidR="00570F40">
        <w:rPr>
          <w:rFonts w:ascii="Arial" w:hAnsi="Arial" w:cs="Arial"/>
        </w:rPr>
        <w:t>кви, что их церковь не истинная;</w:t>
      </w:r>
      <w:r w:rsidR="00C108BA">
        <w:rPr>
          <w:rFonts w:ascii="Arial" w:hAnsi="Arial" w:cs="Arial"/>
        </w:rPr>
        <w:t xml:space="preserve"> попробуйте кому-то объяснить, что кто-то говорит: «церковь спасает меня, без церкви нет спасения», попробуйте объяснить этому человеку, что членство в церкви, даже в самой святой и преподобной</w:t>
      </w:r>
      <w:r w:rsidR="0009651D">
        <w:rPr>
          <w:rFonts w:ascii="Arial" w:hAnsi="Arial" w:cs="Arial"/>
        </w:rPr>
        <w:t>,</w:t>
      </w:r>
      <w:r w:rsidR="00026BE7">
        <w:rPr>
          <w:rFonts w:ascii="Arial" w:hAnsi="Arial" w:cs="Arial"/>
        </w:rPr>
        <w:t xml:space="preserve"> не спасает;</w:t>
      </w:r>
      <w:r w:rsidR="00C108BA">
        <w:rPr>
          <w:rFonts w:ascii="Arial" w:hAnsi="Arial" w:cs="Arial"/>
        </w:rPr>
        <w:t xml:space="preserve"> спасают личные отношения со Христом…</w:t>
      </w:r>
      <w:r w:rsidR="00570F40">
        <w:rPr>
          <w:rFonts w:ascii="Arial" w:hAnsi="Arial" w:cs="Arial"/>
        </w:rPr>
        <w:t xml:space="preserve"> </w:t>
      </w:r>
      <w:r w:rsidR="00C108BA">
        <w:rPr>
          <w:rFonts w:ascii="Arial" w:hAnsi="Arial" w:cs="Arial"/>
        </w:rPr>
        <w:t>Христос, вы помните, в конце сядет и разделит (или отделит) злых от добрых, козлов от овец, худую рыбу от доброй</w:t>
      </w:r>
      <w:r w:rsidR="00570F40">
        <w:rPr>
          <w:rFonts w:ascii="Arial" w:hAnsi="Arial" w:cs="Arial"/>
        </w:rPr>
        <w:t>…</w:t>
      </w:r>
    </w:p>
    <w:p w:rsidR="00C108BA" w:rsidRDefault="00C108BA" w:rsidP="00F449F4">
      <w:pPr>
        <w:rPr>
          <w:rFonts w:ascii="Arial" w:hAnsi="Arial" w:cs="Arial"/>
        </w:rPr>
      </w:pPr>
      <w:r>
        <w:rPr>
          <w:rFonts w:ascii="Arial" w:hAnsi="Arial" w:cs="Arial"/>
        </w:rPr>
        <w:t>Мы живём в мире тотального обмана</w:t>
      </w:r>
      <w:r w:rsidR="00026BE7">
        <w:rPr>
          <w:rFonts w:ascii="Arial" w:hAnsi="Arial" w:cs="Arial"/>
        </w:rPr>
        <w:t>, но самый страшный обман – это</w:t>
      </w:r>
      <w:r>
        <w:rPr>
          <w:rFonts w:ascii="Arial" w:hAnsi="Arial" w:cs="Arial"/>
        </w:rPr>
        <w:t xml:space="preserve"> когда мы сами себя обманываем.</w:t>
      </w:r>
    </w:p>
    <w:p w:rsidR="00C108BA" w:rsidRDefault="001A143F" w:rsidP="00F449F4">
      <w:pPr>
        <w:rPr>
          <w:rFonts w:ascii="Arial" w:hAnsi="Arial" w:cs="Arial"/>
        </w:rPr>
      </w:pPr>
      <w:r>
        <w:rPr>
          <w:rFonts w:ascii="Arial" w:hAnsi="Arial" w:cs="Arial"/>
        </w:rPr>
        <w:t>Не</w:t>
      </w:r>
      <w:r w:rsidR="00C108BA">
        <w:rPr>
          <w:rFonts w:ascii="Arial" w:hAnsi="Arial" w:cs="Arial"/>
        </w:rPr>
        <w:t>спроста Павел написал: «Вникай в себя и в учение, занимайся сим постоянно. Так поступая, спасёшь себя</w:t>
      </w:r>
      <w:r w:rsidR="00220189">
        <w:rPr>
          <w:rFonts w:ascii="Arial" w:hAnsi="Arial" w:cs="Arial"/>
        </w:rPr>
        <w:t>»…</w:t>
      </w:r>
      <w:r w:rsidR="0009651D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пасение от чего завис</w:t>
      </w:r>
      <w:r w:rsidR="00570F40">
        <w:rPr>
          <w:rFonts w:ascii="Arial" w:hAnsi="Arial" w:cs="Arial"/>
        </w:rPr>
        <w:t>ит – если будешь вникать в себя,</w:t>
      </w:r>
      <w:r>
        <w:rPr>
          <w:rFonts w:ascii="Arial" w:hAnsi="Arial" w:cs="Arial"/>
        </w:rPr>
        <w:t xml:space="preserve"> не просто на себя – как я внешне выгляжу, что я вслух сказал, – именно в себя! Там корень наших проблем, оттуда исходит зло… Мы должны понять свой внутренний мир</w:t>
      </w:r>
      <w:r w:rsidR="00BB04F0">
        <w:rPr>
          <w:rFonts w:ascii="Arial" w:hAnsi="Arial" w:cs="Arial"/>
        </w:rPr>
        <w:t>, вытащить его наружу и распять</w:t>
      </w:r>
      <w:r>
        <w:rPr>
          <w:rFonts w:ascii="Arial" w:hAnsi="Arial" w:cs="Arial"/>
        </w:rPr>
        <w:t>.</w:t>
      </w:r>
    </w:p>
    <w:p w:rsidR="00830388" w:rsidRDefault="00576AAD" w:rsidP="00F449F4">
      <w:pPr>
        <w:rPr>
          <w:rFonts w:ascii="Arial" w:hAnsi="Arial" w:cs="Arial"/>
        </w:rPr>
      </w:pPr>
      <w:r>
        <w:rPr>
          <w:rFonts w:ascii="Arial" w:hAnsi="Arial" w:cs="Arial"/>
        </w:rPr>
        <w:t>2 Кор 3:1-18</w:t>
      </w:r>
      <w:r w:rsidR="0022018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</w:t>
      </w:r>
      <w:r w:rsidR="00570F40" w:rsidRPr="00570F40">
        <w:rPr>
          <w:rFonts w:ascii="Arial" w:hAnsi="Arial" w:cs="Arial"/>
          <w:color w:val="000000"/>
          <w:shd w:val="clear" w:color="auto" w:fill="FFFFFF"/>
        </w:rPr>
        <w:t>Неужели нам снова знакомиться с вами? Неужели нужны для нас, как для некоторых, одобрительные письма к вам или от вас?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0" w:name="2"/>
      <w:bookmarkEnd w:id="0"/>
      <w:r w:rsidR="00570F40" w:rsidRPr="00570F40">
        <w:rPr>
          <w:rFonts w:ascii="Arial" w:hAnsi="Arial" w:cs="Arial"/>
          <w:color w:val="000000"/>
          <w:shd w:val="clear" w:color="auto" w:fill="FFFFFF"/>
        </w:rPr>
        <w:t>Вы - наше письмо, написанное в сердцах наших, узнаваемое и читаемое всеми человеками;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1" w:name="3"/>
      <w:bookmarkEnd w:id="1"/>
      <w:r w:rsidR="00570F40" w:rsidRPr="00570F40">
        <w:rPr>
          <w:rFonts w:ascii="Arial" w:hAnsi="Arial" w:cs="Arial"/>
          <w:color w:val="000000"/>
          <w:shd w:val="clear" w:color="auto" w:fill="FFFFFF"/>
        </w:rPr>
        <w:t>вы показываете собою, что вы - письмо Христово, через служение наше написанное не чернилами, но Духом Бога живаго, не на скрижалях каменных, но на плотяных скрижалях сердца.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70F40" w:rsidRPr="00570F40">
        <w:rPr>
          <w:rFonts w:ascii="Arial" w:hAnsi="Arial" w:cs="Arial"/>
          <w:color w:val="000000"/>
        </w:rPr>
        <w:br/>
      </w:r>
      <w:bookmarkStart w:id="2" w:name="4"/>
      <w:bookmarkEnd w:id="2"/>
      <w:r w:rsidR="00570F40" w:rsidRPr="00570F40">
        <w:rPr>
          <w:rFonts w:ascii="Arial" w:hAnsi="Arial" w:cs="Arial"/>
          <w:color w:val="000000"/>
          <w:shd w:val="clear" w:color="auto" w:fill="FFFFFF"/>
        </w:rPr>
        <w:t>Такую уверенность мы имеем в Боге через Христа,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3" w:name="5"/>
      <w:bookmarkEnd w:id="3"/>
      <w:r w:rsidR="00570F40" w:rsidRPr="00570F40">
        <w:rPr>
          <w:rFonts w:ascii="Arial" w:hAnsi="Arial" w:cs="Arial"/>
          <w:color w:val="000000"/>
          <w:shd w:val="clear" w:color="auto" w:fill="FFFFFF"/>
        </w:rPr>
        <w:t>не потому, чтобы мы сами способны были помыслить что от себя, как бы от себя, но способность наша от Бога.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4" w:name="6"/>
      <w:bookmarkEnd w:id="4"/>
      <w:r w:rsidR="00570F40" w:rsidRPr="00570F40">
        <w:rPr>
          <w:rFonts w:ascii="Arial" w:hAnsi="Arial" w:cs="Arial"/>
          <w:color w:val="000000"/>
          <w:shd w:val="clear" w:color="auto" w:fill="FFFFFF"/>
        </w:rPr>
        <w:t>Он дал нам способность быть служителями Нового Завета, не буквы, но духа, потому что буква убивает, а дух животворит.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5" w:name="7"/>
      <w:bookmarkEnd w:id="5"/>
      <w:r w:rsidR="00570F40" w:rsidRPr="00570F40">
        <w:rPr>
          <w:rFonts w:ascii="Arial" w:hAnsi="Arial" w:cs="Arial"/>
          <w:color w:val="000000"/>
          <w:shd w:val="clear" w:color="auto" w:fill="FFFFFF"/>
        </w:rPr>
        <w:t>Если же служение смертоносным буквам, начертанное на камнях, было так славно, что сыны Израилевы не могли смотреть на лице Моисеево по причине славы лица его преходящей, -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6" w:name="8"/>
      <w:bookmarkEnd w:id="6"/>
      <w:r w:rsidR="00570F40" w:rsidRPr="00570F40">
        <w:rPr>
          <w:rFonts w:ascii="Arial" w:hAnsi="Arial" w:cs="Arial"/>
          <w:color w:val="000000"/>
          <w:shd w:val="clear" w:color="auto" w:fill="FFFFFF"/>
        </w:rPr>
        <w:t>то не гораздо ли более должно быть славно служение духа?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7" w:name="9"/>
      <w:bookmarkEnd w:id="7"/>
      <w:r w:rsidR="00570F40" w:rsidRPr="00570F40">
        <w:rPr>
          <w:rFonts w:ascii="Arial" w:hAnsi="Arial" w:cs="Arial"/>
          <w:color w:val="000000"/>
          <w:shd w:val="clear" w:color="auto" w:fill="FFFFFF"/>
        </w:rPr>
        <w:t>Ибо если служение осуждения славно, то тем паче изобилует славою служение оправдания.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8" w:name="10"/>
      <w:bookmarkEnd w:id="8"/>
      <w:r w:rsidR="00570F40" w:rsidRPr="00570F40">
        <w:rPr>
          <w:rFonts w:ascii="Arial" w:hAnsi="Arial" w:cs="Arial"/>
          <w:color w:val="000000"/>
          <w:shd w:val="clear" w:color="auto" w:fill="FFFFFF"/>
        </w:rPr>
        <w:t>То прославленное даже не оказывается славным с сей стороны, по причине преимущественной славы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70F40" w:rsidRPr="00570F40">
        <w:rPr>
          <w:rFonts w:ascii="Arial" w:hAnsi="Arial" w:cs="Arial"/>
          <w:i/>
          <w:iCs/>
          <w:color w:val="000000"/>
          <w:shd w:val="clear" w:color="auto" w:fill="FFFFFF"/>
        </w:rPr>
        <w:t>последующего</w:t>
      </w:r>
      <w:r w:rsidR="00570F40" w:rsidRPr="00570F40">
        <w:rPr>
          <w:rFonts w:ascii="Arial" w:hAnsi="Arial" w:cs="Arial"/>
          <w:color w:val="000000"/>
          <w:shd w:val="clear" w:color="auto" w:fill="FFFFFF"/>
        </w:rPr>
        <w:t>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9" w:name="11"/>
      <w:bookmarkEnd w:id="9"/>
      <w:r w:rsidR="00570F40" w:rsidRPr="00570F40">
        <w:rPr>
          <w:rFonts w:ascii="Arial" w:hAnsi="Arial" w:cs="Arial"/>
          <w:color w:val="000000"/>
          <w:shd w:val="clear" w:color="auto" w:fill="FFFFFF"/>
        </w:rPr>
        <w:t>Ибо, если преходящее славно, тем более славно пребывающее.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10" w:name="12"/>
      <w:bookmarkEnd w:id="10"/>
      <w:r w:rsidR="00570F40" w:rsidRPr="00570F40">
        <w:rPr>
          <w:rFonts w:ascii="Arial" w:hAnsi="Arial" w:cs="Arial"/>
          <w:color w:val="000000"/>
          <w:shd w:val="clear" w:color="auto" w:fill="FFFFFF"/>
        </w:rPr>
        <w:t>Имея такую надежду, мы действуем с великим дерзновением,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11" w:name="13"/>
      <w:bookmarkEnd w:id="11"/>
      <w:r w:rsidR="00570F40" w:rsidRPr="00570F40">
        <w:rPr>
          <w:rFonts w:ascii="Arial" w:hAnsi="Arial" w:cs="Arial"/>
          <w:color w:val="000000"/>
          <w:shd w:val="clear" w:color="auto" w:fill="FFFFFF"/>
        </w:rPr>
        <w:t>а не так, как Моисей,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70F40" w:rsidRPr="00570F40">
        <w:rPr>
          <w:rFonts w:ascii="Arial" w:hAnsi="Arial" w:cs="Arial"/>
          <w:i/>
          <w:iCs/>
          <w:color w:val="000000"/>
          <w:shd w:val="clear" w:color="auto" w:fill="FFFFFF"/>
        </w:rPr>
        <w:t>который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70F40" w:rsidRPr="00570F40">
        <w:rPr>
          <w:rFonts w:ascii="Arial" w:hAnsi="Arial" w:cs="Arial"/>
          <w:color w:val="000000"/>
          <w:shd w:val="clear" w:color="auto" w:fill="FFFFFF"/>
        </w:rPr>
        <w:t>полагал покрывало на лице свое, чтобы сыны Израилевы не взирали на конец преходящего.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12" w:name="14"/>
      <w:bookmarkEnd w:id="12"/>
      <w:r w:rsidR="00570F40" w:rsidRPr="00570F40">
        <w:rPr>
          <w:rFonts w:ascii="Arial" w:hAnsi="Arial" w:cs="Arial"/>
          <w:color w:val="000000"/>
          <w:shd w:val="clear" w:color="auto" w:fill="FFFFFF"/>
        </w:rPr>
        <w:t>Но умы их ослеплены: ибо то же самое покрывало доныне остается неснятым при чтении Ветхого Завета, потому что оно снимается Христом.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13" w:name="15"/>
      <w:bookmarkEnd w:id="13"/>
      <w:r w:rsidR="00570F40" w:rsidRPr="00570F40">
        <w:rPr>
          <w:rFonts w:ascii="Arial" w:hAnsi="Arial" w:cs="Arial"/>
          <w:color w:val="000000"/>
          <w:shd w:val="clear" w:color="auto" w:fill="FFFFFF"/>
        </w:rPr>
        <w:t>Доныне, когда они читают Моисея, покрывало лежит на сердце их;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14" w:name="16"/>
      <w:bookmarkEnd w:id="14"/>
      <w:r w:rsidR="00570F40" w:rsidRPr="00570F40">
        <w:rPr>
          <w:rFonts w:ascii="Arial" w:hAnsi="Arial" w:cs="Arial"/>
          <w:color w:val="000000"/>
          <w:shd w:val="clear" w:color="auto" w:fill="FFFFFF"/>
        </w:rPr>
        <w:t>но когда обращаются к Господу, тогда это покрывало снимается.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70F40" w:rsidRPr="00570F40">
        <w:rPr>
          <w:rFonts w:ascii="Arial" w:hAnsi="Arial" w:cs="Arial"/>
          <w:color w:val="000000"/>
        </w:rPr>
        <w:br/>
      </w:r>
      <w:bookmarkStart w:id="15" w:name="17"/>
      <w:bookmarkEnd w:id="15"/>
      <w:r w:rsidR="00570F40" w:rsidRPr="00570F40">
        <w:rPr>
          <w:rFonts w:ascii="Arial" w:hAnsi="Arial" w:cs="Arial"/>
          <w:color w:val="000000"/>
          <w:shd w:val="clear" w:color="auto" w:fill="FFFFFF"/>
        </w:rPr>
        <w:t>Господь есть Дух; а где Дух Господень, там свобода.</w:t>
      </w:r>
      <w:r w:rsidR="00570F40"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bookmarkStart w:id="16" w:name="18"/>
      <w:bookmarkEnd w:id="16"/>
      <w:r w:rsidR="00570F40" w:rsidRPr="00570F40">
        <w:rPr>
          <w:rFonts w:ascii="Arial" w:hAnsi="Arial" w:cs="Arial"/>
          <w:color w:val="000000"/>
          <w:shd w:val="clear" w:color="auto" w:fill="FFFFFF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 w:rsidR="001A143F">
        <w:rPr>
          <w:rFonts w:ascii="Arial" w:hAnsi="Arial" w:cs="Arial"/>
        </w:rPr>
        <w:t xml:space="preserve">». </w:t>
      </w:r>
    </w:p>
    <w:p w:rsidR="001A143F" w:rsidRDefault="002E4595" w:rsidP="00F449F4">
      <w:pPr>
        <w:rPr>
          <w:rFonts w:ascii="Arial" w:hAnsi="Arial" w:cs="Arial"/>
        </w:rPr>
      </w:pPr>
      <w:r>
        <w:rPr>
          <w:rFonts w:ascii="Arial" w:hAnsi="Arial" w:cs="Arial"/>
        </w:rPr>
        <w:t>Есть буквальное слово П</w:t>
      </w:r>
      <w:r w:rsidR="001A143F">
        <w:rPr>
          <w:rFonts w:ascii="Arial" w:hAnsi="Arial" w:cs="Arial"/>
        </w:rPr>
        <w:t>исания, а есть дух, заложенный в это слово или в этот закон – т.е. смысл. Есть буква, есть дух. Есть слово, есть мысль, которая содержится или подразумевается под этим словом. Я больше вам говорил, что нужно понимать Библию духовно, – не отрекаюсь, эта мысль остается в силе, но сегодня я буду говорить об этих стихах немного под другим углом.</w:t>
      </w:r>
    </w:p>
    <w:p w:rsidR="00C108BA" w:rsidRDefault="00027FB2" w:rsidP="00F449F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Обратите внимание: 14-й стих: «Но умы их (речь идет о евреях) ослеплены (они чего-то не видят). Ибо то же самое покрывало доныне остается неснятым» (покрывало не снятое, т.е. оно </w:t>
      </w:r>
      <w:r w:rsidR="00CA245F">
        <w:rPr>
          <w:rFonts w:ascii="Arial" w:hAnsi="Arial" w:cs="Arial"/>
        </w:rPr>
        <w:t>висит,</w:t>
      </w:r>
      <w:r>
        <w:rPr>
          <w:rFonts w:ascii="Arial" w:hAnsi="Arial" w:cs="Arial"/>
        </w:rPr>
        <w:t xml:space="preserve"> или оно лежит. Вопрос: где оно висит, перед чем оно висит? «Умы ослеплены», т.е. другими словами – ум не соображает, он слепой, он не видит, т.е. перед нашими глазами или на наших глазах лежит покрывало. «Не знаете какого вы духа</w:t>
      </w:r>
      <w:r w:rsidR="004A0B6E">
        <w:rPr>
          <w:rFonts w:ascii="Arial" w:hAnsi="Arial" w:cs="Arial"/>
        </w:rPr>
        <w:t>»</w:t>
      </w:r>
      <w:r w:rsidR="00BB4904">
        <w:rPr>
          <w:rFonts w:ascii="Arial" w:hAnsi="Arial" w:cs="Arial"/>
        </w:rPr>
        <w:t xml:space="preserve"> – имеют глаза, но не видят, имеют уши, но не слышат</w:t>
      </w:r>
      <w:r w:rsidR="004A0B6E">
        <w:rPr>
          <w:rFonts w:ascii="Arial" w:hAnsi="Arial" w:cs="Arial"/>
        </w:rPr>
        <w:t>, и на ушах (уши не</w:t>
      </w:r>
      <w:r w:rsidR="00BB4904">
        <w:rPr>
          <w:rFonts w:ascii="Arial" w:hAnsi="Arial" w:cs="Arial"/>
        </w:rPr>
        <w:t>обрезанные) покрывало и на глазах покрывало. Ум ослеплен нашими заблуждениями, нашими умозаключениями, которые либо мы сами преобрели, л</w:t>
      </w:r>
      <w:r w:rsidR="004A0B6E">
        <w:rPr>
          <w:rFonts w:ascii="Arial" w:hAnsi="Arial" w:cs="Arial"/>
        </w:rPr>
        <w:t>ибо которыми</w:t>
      </w:r>
      <w:r w:rsidR="00BB4904">
        <w:rPr>
          <w:rFonts w:ascii="Arial" w:hAnsi="Arial" w:cs="Arial"/>
        </w:rPr>
        <w:t xml:space="preserve"> с нами кто-то поделился. 15-й стих</w:t>
      </w:r>
      <w:r w:rsidR="004A0B6E">
        <w:rPr>
          <w:rFonts w:ascii="Arial" w:hAnsi="Arial" w:cs="Arial"/>
        </w:rPr>
        <w:t>:</w:t>
      </w:r>
      <w:r w:rsidR="00BB4904">
        <w:rPr>
          <w:rFonts w:ascii="Arial" w:hAnsi="Arial" w:cs="Arial"/>
        </w:rPr>
        <w:t xml:space="preserve"> «Доныне</w:t>
      </w:r>
      <w:r w:rsidR="004A0B6E">
        <w:rPr>
          <w:rFonts w:ascii="Arial" w:hAnsi="Arial" w:cs="Arial"/>
        </w:rPr>
        <w:t>,</w:t>
      </w:r>
      <w:r w:rsidR="00BB4904">
        <w:rPr>
          <w:rFonts w:ascii="Arial" w:hAnsi="Arial" w:cs="Arial"/>
        </w:rPr>
        <w:t xml:space="preserve"> когда мы читаем Моисея, покрывало лежит на сердце их» (сначала умы ослеплены, теперь – и сердце, покрывало и на уме и на сердце – другими словами – бронежилет</w:t>
      </w:r>
      <w:r w:rsidR="00220189">
        <w:rPr>
          <w:rFonts w:ascii="Arial" w:hAnsi="Arial" w:cs="Arial"/>
        </w:rPr>
        <w:t>…</w:t>
      </w:r>
      <w:r w:rsidR="00BB4904">
        <w:rPr>
          <w:rFonts w:ascii="Arial" w:hAnsi="Arial" w:cs="Arial"/>
        </w:rPr>
        <w:t xml:space="preserve"> </w:t>
      </w:r>
    </w:p>
    <w:p w:rsidR="00BB4904" w:rsidRDefault="00BB4904" w:rsidP="00F449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16-й стих: «Но </w:t>
      </w:r>
      <w:r w:rsidR="004A0B6E">
        <w:rPr>
          <w:rFonts w:ascii="Arial" w:hAnsi="Arial" w:cs="Arial"/>
        </w:rPr>
        <w:t>когда обращаются к Господу, тогд</w:t>
      </w:r>
      <w:r>
        <w:rPr>
          <w:rFonts w:ascii="Arial" w:hAnsi="Arial" w:cs="Arial"/>
        </w:rPr>
        <w:t>а это покрывало снимается»</w:t>
      </w:r>
      <w:r w:rsidR="00CA245F">
        <w:rPr>
          <w:rFonts w:ascii="Arial" w:hAnsi="Arial" w:cs="Arial"/>
        </w:rPr>
        <w:t xml:space="preserve">. </w:t>
      </w:r>
      <w:r w:rsidR="007B4535">
        <w:rPr>
          <w:rFonts w:ascii="Arial" w:hAnsi="Arial" w:cs="Arial"/>
        </w:rPr>
        <w:t xml:space="preserve">Что значит </w:t>
      </w:r>
      <w:r w:rsidR="004A0B6E">
        <w:rPr>
          <w:rFonts w:ascii="Arial" w:hAnsi="Arial" w:cs="Arial"/>
        </w:rPr>
        <w:t>«</w:t>
      </w:r>
      <w:r w:rsidR="007B4535">
        <w:rPr>
          <w:rFonts w:ascii="Arial" w:hAnsi="Arial" w:cs="Arial"/>
        </w:rPr>
        <w:t xml:space="preserve">когда обращаются к Господу»? Некоторые говорят – </w:t>
      </w:r>
      <w:r w:rsidR="004A0B6E">
        <w:rPr>
          <w:rFonts w:ascii="Arial" w:hAnsi="Arial" w:cs="Arial"/>
        </w:rPr>
        <w:t>«</w:t>
      </w:r>
      <w:r w:rsidR="007B4535">
        <w:rPr>
          <w:rFonts w:ascii="Arial" w:hAnsi="Arial" w:cs="Arial"/>
        </w:rPr>
        <w:t>это когда он вот был неверующим, а потом обратился, и принял крещение и стал ходить в церков</w:t>
      </w:r>
      <w:r w:rsidR="004A0B6E">
        <w:rPr>
          <w:rFonts w:ascii="Arial" w:hAnsi="Arial" w:cs="Arial"/>
        </w:rPr>
        <w:t>ь</w:t>
      </w:r>
      <w:r w:rsidR="007B4535">
        <w:rPr>
          <w:rFonts w:ascii="Arial" w:hAnsi="Arial" w:cs="Arial"/>
        </w:rPr>
        <w:t>»</w:t>
      </w:r>
      <w:r w:rsidR="004A0B6E">
        <w:rPr>
          <w:rFonts w:ascii="Arial" w:hAnsi="Arial" w:cs="Arial"/>
        </w:rPr>
        <w:t>. О</w:t>
      </w:r>
      <w:r w:rsidR="007B4535">
        <w:rPr>
          <w:rFonts w:ascii="Arial" w:hAnsi="Arial" w:cs="Arial"/>
        </w:rPr>
        <w:t>бращаются – это обращают свою</w:t>
      </w:r>
      <w:r w:rsidR="004A0B6E">
        <w:rPr>
          <w:rFonts w:ascii="Arial" w:hAnsi="Arial" w:cs="Arial"/>
        </w:rPr>
        <w:t xml:space="preserve"> </w:t>
      </w:r>
      <w:r w:rsidR="007B4535">
        <w:rPr>
          <w:rFonts w:ascii="Arial" w:hAnsi="Arial" w:cs="Arial"/>
        </w:rPr>
        <w:t>жизнь, свои привички вспять – к Господу, чтобы изменить характер свой. Некоторые говорят: «</w:t>
      </w:r>
      <w:r w:rsidR="00220189">
        <w:rPr>
          <w:rFonts w:ascii="Arial" w:hAnsi="Arial" w:cs="Arial"/>
        </w:rPr>
        <w:t>к</w:t>
      </w:r>
      <w:r w:rsidR="007B4535">
        <w:rPr>
          <w:rFonts w:ascii="Arial" w:hAnsi="Arial" w:cs="Arial"/>
        </w:rPr>
        <w:t>огда обращаются к Господу</w:t>
      </w:r>
      <w:r w:rsidR="004A0B6E">
        <w:rPr>
          <w:rFonts w:ascii="Arial" w:hAnsi="Arial" w:cs="Arial"/>
        </w:rPr>
        <w:t xml:space="preserve"> –</w:t>
      </w:r>
      <w:r w:rsidR="007B4535">
        <w:rPr>
          <w:rFonts w:ascii="Arial" w:hAnsi="Arial" w:cs="Arial"/>
        </w:rPr>
        <w:t xml:space="preserve"> это значит – мы молиться должны</w:t>
      </w:r>
      <w:r w:rsidR="004A0B6E">
        <w:rPr>
          <w:rFonts w:ascii="Arial" w:hAnsi="Arial" w:cs="Arial"/>
        </w:rPr>
        <w:t>»</w:t>
      </w:r>
      <w:r w:rsidR="007B4535">
        <w:rPr>
          <w:rFonts w:ascii="Arial" w:hAnsi="Arial" w:cs="Arial"/>
        </w:rPr>
        <w:t>.</w:t>
      </w:r>
      <w:r w:rsidR="004A0B6E">
        <w:rPr>
          <w:rFonts w:ascii="Arial" w:hAnsi="Arial" w:cs="Arial"/>
        </w:rPr>
        <w:t xml:space="preserve"> Можно молиться и можно не обращаться, верующие в основном этим и занимаются. Думая, что мы молимся, думая, что мы просим, – мы думаем, что мы этого и хотим…Нет! Мы говорим</w:t>
      </w:r>
      <w:r w:rsidR="004A459A">
        <w:rPr>
          <w:rFonts w:ascii="Arial" w:hAnsi="Arial" w:cs="Arial"/>
        </w:rPr>
        <w:t>: «дай то и то», не потому что мы хотим этого, а потому что надо об этом говорить; это такой своеобразный обряд религиозный существует: надо Богу говорить то, что надо.</w:t>
      </w:r>
    </w:p>
    <w:p w:rsidR="00096BDF" w:rsidRDefault="004A459A" w:rsidP="00F449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Когда обращаются к Господу, – это полностью меняется жизнь. Сразу – вообще; </w:t>
      </w:r>
      <w:r w:rsidR="00EB3415">
        <w:rPr>
          <w:rFonts w:ascii="Arial" w:hAnsi="Arial" w:cs="Arial"/>
        </w:rPr>
        <w:t>но меняется она постепенно, и ро</w:t>
      </w:r>
      <w:r>
        <w:rPr>
          <w:rFonts w:ascii="Arial" w:hAnsi="Arial" w:cs="Arial"/>
        </w:rPr>
        <w:t>вно в такой степени, как мы обращаемся, преображаясь от одной славы в другую, становясь лучше,</w:t>
      </w:r>
      <w:r w:rsidR="00EB3415">
        <w:rPr>
          <w:rFonts w:ascii="Arial" w:hAnsi="Arial" w:cs="Arial"/>
        </w:rPr>
        <w:t xml:space="preserve"> потом ещё лучше, потом ещё, – </w:t>
      </w:r>
      <w:r>
        <w:rPr>
          <w:rFonts w:ascii="Arial" w:hAnsi="Arial" w:cs="Arial"/>
        </w:rPr>
        <w:t>ровно в такой степени открывается наш рассудок, открывается наше сердце, снимается с них пелена или покрывало, перед нами начинает открываться реальная картина, мы начинаем понимать то, что до сих пор не понимали; это касается и Ветхого Завета и Нового Завета</w:t>
      </w:r>
      <w:r w:rsidR="00096BDF">
        <w:rPr>
          <w:rFonts w:ascii="Arial" w:hAnsi="Arial" w:cs="Arial"/>
        </w:rPr>
        <w:t>.</w:t>
      </w:r>
    </w:p>
    <w:p w:rsidR="00096BDF" w:rsidRDefault="00096BDF" w:rsidP="00F449F4">
      <w:pPr>
        <w:rPr>
          <w:rFonts w:ascii="Arial" w:hAnsi="Arial" w:cs="Arial"/>
        </w:rPr>
      </w:pPr>
      <w:r>
        <w:rPr>
          <w:rFonts w:ascii="Arial" w:hAnsi="Arial" w:cs="Arial"/>
        </w:rPr>
        <w:t>Написано про Ветхий Завет и про покрывало, про Новый Завет не написано, потому что когда это писалось, такого Нового Завета наверное не было, как мы сегодня имеем. Но мысль идентична: что многие читают Новый Завет и читают его с тем же самым покрывалом, потому что покрывало снимается Христом. Как можно читать Новый Завет и говорить, что грех непобедим, если куда ни глянь, – пальцем тыкни – ты попадёшь в стих, где и можно, и нужно, и необходимо…</w:t>
      </w:r>
      <w:r w:rsidR="00220189">
        <w:rPr>
          <w:rFonts w:ascii="Arial" w:hAnsi="Arial" w:cs="Arial"/>
        </w:rPr>
        <w:t xml:space="preserve"> – чтобы спастись?</w:t>
      </w:r>
    </w:p>
    <w:p w:rsidR="00096BDF" w:rsidRDefault="00096BDF" w:rsidP="00F449F4">
      <w:pPr>
        <w:rPr>
          <w:rFonts w:ascii="Arial" w:hAnsi="Arial" w:cs="Arial"/>
        </w:rPr>
      </w:pPr>
      <w:r>
        <w:rPr>
          <w:rFonts w:ascii="Arial" w:hAnsi="Arial" w:cs="Arial"/>
        </w:rPr>
        <w:t>Ветхий Завет: «Я взял их за руку, чтобы вывести их из земли Египетской и с дома рабства</w:t>
      </w:r>
      <w:r w:rsidR="0003516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(не буквального, а – греха)</w:t>
      </w:r>
      <w:r w:rsidR="00035162">
        <w:rPr>
          <w:rFonts w:ascii="Arial" w:hAnsi="Arial" w:cs="Arial"/>
        </w:rPr>
        <w:t>. Новый Завет: «Вложу законы Мои в мысли, напишу их в сердцах их, и буду им Богом, они будут Моим народом». Ветхий Завет: «взял за руку», – сам он не идёт, сам он не понимает, объснить ему (как бы Бог говорит) не могу, поэтому беру его за руку как малолетнего ребёнка и пытаюсь п</w:t>
      </w:r>
      <w:r w:rsidR="00BB04F0">
        <w:rPr>
          <w:rFonts w:ascii="Arial" w:hAnsi="Arial" w:cs="Arial"/>
        </w:rPr>
        <w:t>омочь дойти к Царству Небесному;</w:t>
      </w:r>
      <w:r w:rsidR="00035162">
        <w:rPr>
          <w:rFonts w:ascii="Arial" w:hAnsi="Arial" w:cs="Arial"/>
        </w:rPr>
        <w:t xml:space="preserve"> хочу ему блага, а он не понимает; поэтому ну вынужден при помощи законов, обрядов, церемоний и наказаний за непослушание (как мы делаем иногда с малыми детьми) попытаться спасти. Но сам он не понимает, чего его насилуют, чего его тащат, – он находится в достаточно самоудовлетворенном состоянии. Новый Завет: «вложу законы Мои в мысли, напишу их на сердцах»</w:t>
      </w:r>
      <w:r w:rsidR="00220189">
        <w:rPr>
          <w:rFonts w:ascii="Arial" w:hAnsi="Arial" w:cs="Arial"/>
        </w:rPr>
        <w:t xml:space="preserve"> –</w:t>
      </w:r>
      <w:r w:rsidR="006C2B6F">
        <w:rPr>
          <w:rFonts w:ascii="Arial" w:hAnsi="Arial" w:cs="Arial"/>
        </w:rPr>
        <w:t xml:space="preserve"> за руку брать не надо, ремешком бить не надо за непослушание. «Они будут понимать, Я с ними буду разговаривать, до них будет доходить, и они сами будут за Мною идти»… Новый Завет: взросление, взрослое состояние, совершенное состояние. Есть ум, могу вникнуть, могу понять, могу согласиться с доводами, и сам могу пойти… Ветхий Завет: это ребёнок, который малоумный, который играется в игрушечки, которому нужны обряды, символы, церемонии, и которыми он кичится как каким-то особым богатством.</w:t>
      </w:r>
    </w:p>
    <w:p w:rsidR="006C2B6F" w:rsidRDefault="006C2B6F" w:rsidP="00F449F4">
      <w:pPr>
        <w:rPr>
          <w:rFonts w:ascii="Arial" w:hAnsi="Arial" w:cs="Arial"/>
        </w:rPr>
      </w:pPr>
      <w:r>
        <w:rPr>
          <w:rFonts w:ascii="Arial" w:hAnsi="Arial" w:cs="Arial"/>
        </w:rPr>
        <w:t>Ещё чем отличается Ветхий Завет от Нового. Ветхий Завет: это Святое в Храме, где символы, церемонии, пищи, пития, котлы, жертвы, не могущие в совести, т.е. внутри, изменить приходящего с ними. Это другими словами – люди-буквоеды, люди-обрядовики, люди-</w:t>
      </w:r>
      <w:r w:rsidR="005D0DC8">
        <w:rPr>
          <w:rFonts w:ascii="Arial" w:hAnsi="Arial" w:cs="Arial"/>
        </w:rPr>
        <w:t>фарисеи, внешне совершают какое-то видимое богослужение, внутри при этом остаются очень-очень далёкими от Бога… А обновленное сердце, обновленный разум, «вложу законы Мои в мысли, напишу их на сердцах» – это происходит во Святом Святых при личном соприкосновении с нашим Первосвященником и нашим Ходатаем. Здесь церемоний нет, здесь обрядов нет, здесь происходит служение духа… Внешнее поклонение и внутреннее.</w:t>
      </w:r>
    </w:p>
    <w:p w:rsidR="005D0DC8" w:rsidRDefault="005D0DC8" w:rsidP="00F449F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А теперь переведём эту мысль на нас самих. Внешнее служение: хожу ногами</w:t>
      </w:r>
      <w:r w:rsidR="00C87A40">
        <w:rPr>
          <w:rFonts w:ascii="Arial" w:hAnsi="Arial" w:cs="Arial"/>
        </w:rPr>
        <w:t xml:space="preserve"> в церковь, соблюдаю субботу (как написано в Законе), кто-то там соблюдает воскресенье, в церковь ходит, в хоре поёт, миссионерством занимается, служение какое-то несёт</w:t>
      </w:r>
      <w:r w:rsidR="00220189">
        <w:rPr>
          <w:rFonts w:ascii="Arial" w:hAnsi="Arial" w:cs="Arial"/>
        </w:rPr>
        <w:t>…</w:t>
      </w:r>
      <w:r w:rsidR="00C87A40">
        <w:rPr>
          <w:rFonts w:ascii="Arial" w:hAnsi="Arial" w:cs="Arial"/>
        </w:rPr>
        <w:t xml:space="preserve"> Это наше внешнее проявление. А есть внутренний смысл – чем мы внутри напичканы, кто внутри нас (или что) живёт, чем дышим, как говорят… К чему эти мысли хочу повернуть или подвести? Смотрите 6-й стих: «Он (Христос) дал на</w:t>
      </w:r>
      <w:r w:rsidR="00511267">
        <w:rPr>
          <w:rFonts w:ascii="Arial" w:hAnsi="Arial" w:cs="Arial"/>
        </w:rPr>
        <w:t>м способность быть служителями Н</w:t>
      </w:r>
      <w:r w:rsidR="00C87A40">
        <w:rPr>
          <w:rFonts w:ascii="Arial" w:hAnsi="Arial" w:cs="Arial"/>
        </w:rPr>
        <w:t>ов</w:t>
      </w:r>
      <w:r w:rsidR="00511267">
        <w:rPr>
          <w:rFonts w:ascii="Arial" w:hAnsi="Arial" w:cs="Arial"/>
        </w:rPr>
        <w:t>ого З</w:t>
      </w:r>
      <w:r w:rsidR="00C87A40">
        <w:rPr>
          <w:rFonts w:ascii="Arial" w:hAnsi="Arial" w:cs="Arial"/>
        </w:rPr>
        <w:t>авета, не буквы (обрядов, символов, церемоний, храмов и т.д. и т.п., не дал нам способность быть внешне накрахмаленными, внешне красивыми, говорить красивые слов</w:t>
      </w:r>
      <w:r w:rsidR="005E3549">
        <w:rPr>
          <w:rFonts w:ascii="Arial" w:hAnsi="Arial" w:cs="Arial"/>
        </w:rPr>
        <w:t xml:space="preserve">а; </w:t>
      </w:r>
      <w:r w:rsidR="00C87A40">
        <w:rPr>
          <w:rFonts w:ascii="Arial" w:hAnsi="Arial" w:cs="Arial"/>
        </w:rPr>
        <w:t xml:space="preserve">не буквы </w:t>
      </w:r>
      <w:r w:rsidR="005E3549">
        <w:rPr>
          <w:rFonts w:ascii="Arial" w:hAnsi="Arial" w:cs="Arial"/>
        </w:rPr>
        <w:t>, не внешности, не фарисейства), но духа</w:t>
      </w:r>
      <w:r w:rsidR="001C0103">
        <w:rPr>
          <w:rFonts w:ascii="Arial" w:hAnsi="Arial" w:cs="Arial"/>
        </w:rPr>
        <w:t>»</w:t>
      </w:r>
      <w:r w:rsidR="005E3549">
        <w:rPr>
          <w:rFonts w:ascii="Arial" w:hAnsi="Arial" w:cs="Arial"/>
        </w:rPr>
        <w:t>. Мы должны быть служителями: инженерами, нейрохирургами, которые разбираются во внутреннем мире самого себя, но потом естественно и в других будем понимать и разбираться… Потому что буква, потому что формальное служение убивает: не развивает</w:t>
      </w:r>
      <w:r w:rsidR="00307FB8">
        <w:rPr>
          <w:rFonts w:ascii="Arial" w:hAnsi="Arial" w:cs="Arial"/>
        </w:rPr>
        <w:t>;</w:t>
      </w:r>
      <w:r w:rsidR="005E3549">
        <w:rPr>
          <w:rFonts w:ascii="Arial" w:hAnsi="Arial" w:cs="Arial"/>
        </w:rPr>
        <w:t xml:space="preserve"> если мы говорим буквально слова какие-то о любви (</w:t>
      </w:r>
      <w:r w:rsidR="008F2C0B">
        <w:rPr>
          <w:rFonts w:ascii="Arial" w:hAnsi="Arial" w:cs="Arial"/>
        </w:rPr>
        <w:t xml:space="preserve">думаем, что раз говорим о любви, то значит и любим), а если любим, то зачем и развиваться… Вот так </w:t>
      </w:r>
      <w:r w:rsidR="005E3549">
        <w:rPr>
          <w:rFonts w:ascii="Arial" w:hAnsi="Arial" w:cs="Arial"/>
        </w:rPr>
        <w:t>мы чахнем</w:t>
      </w:r>
      <w:r w:rsidR="008F2C0B">
        <w:rPr>
          <w:rFonts w:ascii="Arial" w:hAnsi="Arial" w:cs="Arial"/>
        </w:rPr>
        <w:t>. Вот так буква убивает. Т.е. наше внешнее проявление, которое мы иногда как фарисеи на людях демонстрируем, оно нас успокаивает, убаюкивает и таким образом убивает внутри нас всякое размышление, всякий поиск. А дух животворит (не проявление какого-то, будем говорить, религиозного поведения нами снаружи нас животворит).</w:t>
      </w:r>
    </w:p>
    <w:p w:rsidR="00307FB8" w:rsidRPr="00307FB8" w:rsidRDefault="008F2C0B" w:rsidP="00F449F4">
      <w:pPr>
        <w:rPr>
          <w:rFonts w:ascii="Arial" w:hAnsi="Arial" w:cs="Arial"/>
        </w:rPr>
      </w:pPr>
      <w:r>
        <w:rPr>
          <w:rFonts w:ascii="Arial" w:hAnsi="Arial" w:cs="Arial"/>
        </w:rPr>
        <w:t>Служитель Нового Завета – это служитель внутреннего мира, служитель Святого Святых. Это понимание процесса как Бог хочет вложить законы Свои в мысли и написать их на сердце. Это понимание как того Бога понять, как Ему поспособствовать, чтобы вот это вкладывание законов и написание законов в мыслях и в сердце для Бога не было проблематичным</w:t>
      </w:r>
      <w:r w:rsidR="00230497">
        <w:rPr>
          <w:rFonts w:ascii="Arial" w:hAnsi="Arial" w:cs="Arial"/>
        </w:rPr>
        <w:t>, чтобы Ему не мешать, а Ему помочь. Вот когда мы являемся служителями Святого Святых (некоторые кто-то скажет, что вот уже полез, там только Христос…) Нет, мы туда тоже входим, Христос нам тоже там служит, Он Первосвященник, Он Ходатай, Он (!) с нами разговаривает, но наше же участие как ученика в школе с учителем в процессе обучения должно же быть… Он служит, и мы служим, Он говорит, думает, и мы говорим, думаем. Мы вместе вступаем в контакт, мы сращиваемся, мы прививаемся на Христа на лозу…</w:t>
      </w:r>
      <w:r w:rsidR="00307FB8">
        <w:rPr>
          <w:rFonts w:ascii="Arial" w:hAnsi="Arial" w:cs="Arial"/>
        </w:rPr>
        <w:t xml:space="preserve"> </w:t>
      </w:r>
      <w:r w:rsidR="00DE353B">
        <w:rPr>
          <w:rFonts w:ascii="Arial" w:hAnsi="Arial" w:cs="Arial"/>
        </w:rPr>
        <w:t>В 3-м стихе Павел говорит: «</w:t>
      </w:r>
      <w:r w:rsidR="00DE353B" w:rsidRPr="00570F40">
        <w:rPr>
          <w:rFonts w:ascii="Arial" w:hAnsi="Arial" w:cs="Arial"/>
          <w:color w:val="000000"/>
          <w:shd w:val="clear" w:color="auto" w:fill="FFFFFF"/>
        </w:rPr>
        <w:t>вы показываете собою</w:t>
      </w:r>
      <w:r w:rsidR="00DE353B">
        <w:rPr>
          <w:rFonts w:ascii="Arial" w:hAnsi="Arial" w:cs="Arial"/>
          <w:color w:val="000000"/>
          <w:shd w:val="clear" w:color="auto" w:fill="FFFFFF"/>
        </w:rPr>
        <w:t xml:space="preserve"> (своей жизнью)</w:t>
      </w:r>
      <w:r w:rsidR="00DE353B" w:rsidRPr="00570F40">
        <w:rPr>
          <w:rFonts w:ascii="Arial" w:hAnsi="Arial" w:cs="Arial"/>
          <w:color w:val="000000"/>
          <w:shd w:val="clear" w:color="auto" w:fill="FFFFFF"/>
        </w:rPr>
        <w:t>, что вы - письмо Христово, через служение наше написанное не чернилами, но Духом Бога живаго, не на скрижалях каменных</w:t>
      </w:r>
      <w:r w:rsidR="00DE353B">
        <w:rPr>
          <w:rFonts w:ascii="Arial" w:hAnsi="Arial" w:cs="Arial"/>
          <w:color w:val="000000"/>
          <w:shd w:val="clear" w:color="auto" w:fill="FFFFFF"/>
        </w:rPr>
        <w:t xml:space="preserve"> (вне, снаружи)</w:t>
      </w:r>
      <w:r w:rsidR="00DE353B" w:rsidRPr="00570F40">
        <w:rPr>
          <w:rFonts w:ascii="Arial" w:hAnsi="Arial" w:cs="Arial"/>
          <w:color w:val="000000"/>
          <w:shd w:val="clear" w:color="auto" w:fill="FFFFFF"/>
        </w:rPr>
        <w:t>, но на плотяных скрижалях сердца</w:t>
      </w:r>
      <w:r w:rsidR="00DE353B">
        <w:rPr>
          <w:rFonts w:ascii="Arial" w:hAnsi="Arial" w:cs="Arial"/>
          <w:color w:val="000000"/>
          <w:shd w:val="clear" w:color="auto" w:fill="FFFFFF"/>
        </w:rPr>
        <w:t>»</w:t>
      </w:r>
      <w:r w:rsidR="00DE353B" w:rsidRPr="00570F40">
        <w:rPr>
          <w:rFonts w:ascii="Arial" w:hAnsi="Arial" w:cs="Arial"/>
          <w:color w:val="000000"/>
          <w:shd w:val="clear" w:color="auto" w:fill="FFFFFF"/>
        </w:rPr>
        <w:t>.</w:t>
      </w:r>
    </w:p>
    <w:p w:rsidR="00DE353B" w:rsidRDefault="00DE353B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570F4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Ещё одну мысль хочу подчеркнуть: что такое дух, который мы должны познать</w:t>
      </w:r>
      <w:r w:rsidR="00307FB8">
        <w:rPr>
          <w:rStyle w:val="apple-converted-space"/>
          <w:rFonts w:ascii="Arial" w:hAnsi="Arial" w:cs="Arial"/>
          <w:color w:val="00000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и что такое Дух Божий?</w:t>
      </w:r>
      <w:r w:rsidR="0092477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Обратите внимание – слово одно. У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нас в Библии так: где Дух Божий, там большая буква (начинается слово с большой буквы), где дух человеческий – «дух» с маленькой буквы; а слово как бы одно. Дух Божий нематериальный: не вслух слово произнесено, Его руками не потрогаешь</w:t>
      </w:r>
      <w:r w:rsidR="00332A41">
        <w:rPr>
          <w:rStyle w:val="apple-converted-space"/>
          <w:rFonts w:ascii="Arial" w:hAnsi="Arial" w:cs="Arial"/>
          <w:color w:val="000000"/>
          <w:shd w:val="clear" w:color="auto" w:fill="FFFFFF"/>
        </w:rPr>
        <w:t>, не ощутишь каким-то образом… Т.е. Дух – это как бы невидимая нематериальная субстанция, это мысль и мысль самого Бога. Мы говорим, что Дух Святой, – это главное, основное орудие работы Бога над человеком (невидимый инструмент для нас, но ощутимый нами, действует в невидимом мире для людей – внутри нас</w:t>
      </w:r>
      <w:r w:rsidR="00A90158">
        <w:rPr>
          <w:rStyle w:val="apple-converted-space"/>
          <w:rFonts w:ascii="Arial" w:hAnsi="Arial" w:cs="Arial"/>
          <w:color w:val="000000"/>
          <w:shd w:val="clear" w:color="auto" w:fill="FFFFFF"/>
        </w:rPr>
        <w:t>)</w:t>
      </w:r>
      <w:r w:rsidR="0092477D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  <w:r w:rsidR="00332A4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«Дух Бож</w:t>
      </w:r>
      <w:r w:rsidR="0092477D">
        <w:rPr>
          <w:rStyle w:val="apple-converted-space"/>
          <w:rFonts w:ascii="Arial" w:hAnsi="Arial" w:cs="Arial"/>
          <w:color w:val="000000"/>
          <w:shd w:val="clear" w:color="auto" w:fill="FFFFFF"/>
        </w:rPr>
        <w:t>ий свидетельствует духу нашему», д</w:t>
      </w:r>
      <w:r w:rsidR="00A90158">
        <w:rPr>
          <w:rStyle w:val="apple-converted-space"/>
          <w:rFonts w:ascii="Arial" w:hAnsi="Arial" w:cs="Arial"/>
          <w:color w:val="000000"/>
          <w:shd w:val="clear" w:color="auto" w:fill="FFFFFF"/>
        </w:rPr>
        <w:t>ух наш – это тоже нематериальное, это продукт материального сердца, продукт материального разума; серое вещество – это материально, а вот то, до чего оно додумывается (вот те умозаключения, которые у нас появляются), – это уже нематериальное…</w:t>
      </w:r>
    </w:p>
    <w:p w:rsidR="00A90158" w:rsidRDefault="00CE3722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«</w:t>
      </w:r>
      <w:r w:rsidR="00A90158">
        <w:rPr>
          <w:rStyle w:val="apple-converted-space"/>
          <w:rFonts w:ascii="Arial" w:hAnsi="Arial" w:cs="Arial"/>
          <w:color w:val="000000"/>
          <w:shd w:val="clear" w:color="auto" w:fill="FFFFFF"/>
        </w:rPr>
        <w:t>Где Дух Господень, там свобода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»… От чего? От покрывала, от косности ума, от заблуждений, от непонимания самого себя (в каком состоянии я нахожусь), там свобода</w:t>
      </w:r>
      <w:r w:rsidR="005476A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от буквоедства, от фарисейства</w:t>
      </w:r>
      <w:r w:rsidR="00307FB8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</w:p>
    <w:p w:rsidR="00CE3722" w:rsidRDefault="00CE3722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«</w:t>
      </w:r>
      <w:r w:rsidRPr="00570F40">
        <w:rPr>
          <w:rFonts w:ascii="Arial" w:hAnsi="Arial" w:cs="Arial"/>
          <w:color w:val="000000"/>
          <w:shd w:val="clear" w:color="auto" w:fill="FFFFFF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». Задумавшись, обратившись к Господу, начав общаться со Святым Духом, начав размышлять, – у нас покрывало снимается, мы уже смотрим дальше обряда</w:t>
      </w:r>
      <w:r w:rsidR="006704FC">
        <w:rPr>
          <w:rStyle w:val="apple-converted-space"/>
          <w:rFonts w:ascii="Arial" w:hAnsi="Arial" w:cs="Arial"/>
          <w:color w:val="000000"/>
          <w:shd w:val="clear" w:color="auto" w:fill="FFFFFF"/>
        </w:rPr>
        <w:t>, дальше храма, дальше жертвы буквальной; мы видим славу Господню, и на фоне славы Господней начинаем как в зеркале видеть себя… Слава Господня – это Дух Божий, это Дух Христов, это внутренний мир Бога. И мы, взирая на внутренний мир Бога, начинаем видеть свой внутренний мир…</w:t>
      </w:r>
    </w:p>
    <w:p w:rsidR="004A459A" w:rsidRPr="00707EA4" w:rsidRDefault="006704FC" w:rsidP="00F449F4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Покрывало – неразмышление, невникание в самого себя. И мы не преображались. Преображение происходит, если мы взираем на славу Господню, если разговариваем с Богом </w:t>
      </w:r>
      <w:r w:rsidR="00307FB8">
        <w:rPr>
          <w:rStyle w:val="apple-converted-space"/>
          <w:rFonts w:ascii="Arial" w:hAnsi="Arial" w:cs="Arial"/>
          <w:color w:val="000000"/>
          <w:shd w:val="clear" w:color="auto" w:fill="FFFFFF"/>
        </w:rPr>
        <w:t>посредством работы Святого Духа;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если слышим Его мысли, понимаем Его размышления, тогда у нас внутри происходит мыслительный процесс. И в результате размышления мен</w:t>
      </w:r>
      <w:r w:rsidR="00307FB8">
        <w:rPr>
          <w:rStyle w:val="apple-converted-space"/>
          <w:rFonts w:ascii="Arial" w:hAnsi="Arial" w:cs="Arial"/>
          <w:color w:val="000000"/>
          <w:shd w:val="clear" w:color="auto" w:fill="FFFFFF"/>
        </w:rPr>
        <w:t>яется сознание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, меняются стереотипы и происходит процесс</w:t>
      </w:r>
      <w:r w:rsidR="0009651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преображения в «тот же образ». Слава Господня – это образ; мы созданы по </w:t>
      </w:r>
      <w:r w:rsidR="0009651D">
        <w:rPr>
          <w:rStyle w:val="apple-converted-space"/>
          <w:rFonts w:ascii="Arial" w:hAnsi="Arial" w:cs="Arial"/>
          <w:color w:val="000000"/>
          <w:shd w:val="clear" w:color="auto" w:fill="FFFFFF"/>
        </w:rPr>
        <w:lastRenderedPageBreak/>
        <w:t>образу и по подобию (подобие – это внешнее, образ – это внутреннее</w:t>
      </w:r>
      <w:r w:rsidR="00307FB8">
        <w:rPr>
          <w:rStyle w:val="apple-converted-space"/>
          <w:rFonts w:ascii="Arial" w:hAnsi="Arial" w:cs="Arial"/>
          <w:color w:val="000000"/>
          <w:shd w:val="clear" w:color="auto" w:fill="FFFFFF"/>
        </w:rPr>
        <w:t>)</w:t>
      </w:r>
      <w:r w:rsidR="0009651D">
        <w:rPr>
          <w:rStyle w:val="apple-converted-space"/>
          <w:rFonts w:ascii="Arial" w:hAnsi="Arial" w:cs="Arial"/>
          <w:color w:val="000000"/>
          <w:shd w:val="clear" w:color="auto" w:fill="FFFFFF"/>
        </w:rPr>
        <w:t>; преображаемся в тот же образ, в ту же славу; от славы в славу – со ступеньки на ступеньку, и так по лестнице, ведущей в небо…</w:t>
      </w:r>
    </w:p>
    <w:p w:rsidR="007C3F50" w:rsidRDefault="007C3F50" w:rsidP="00F449F4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1 Кор 2: 6-14: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«</w:t>
      </w:r>
      <w:r w:rsidRPr="007C3F50">
        <w:rPr>
          <w:rFonts w:ascii="Arial" w:hAnsi="Arial" w:cs="Arial"/>
          <w:color w:val="000000"/>
          <w:shd w:val="clear" w:color="auto" w:fill="FFFFFF"/>
        </w:rPr>
        <w:t>Мудрость же мы проповедуем между совершенными, но мудрость не века сего и не властей века сего преходящих,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но проповедуем премудрость Божию, тайную, сокровенную, которую предназначил Бог прежде веков к славе нашей</w:t>
      </w:r>
      <w:r w:rsidR="00E75F25">
        <w:rPr>
          <w:rFonts w:ascii="Arial" w:hAnsi="Arial" w:cs="Arial"/>
          <w:color w:val="000000"/>
          <w:shd w:val="clear" w:color="auto" w:fill="FFFFFF"/>
        </w:rPr>
        <w:t xml:space="preserve"> (это наше достояние, это то, что мы можем преобрести)</w:t>
      </w:r>
      <w:r w:rsidRPr="007C3F50">
        <w:rPr>
          <w:rFonts w:ascii="Arial" w:hAnsi="Arial" w:cs="Arial"/>
          <w:color w:val="000000"/>
          <w:shd w:val="clear" w:color="auto" w:fill="FFFFFF"/>
        </w:rPr>
        <w:t>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которой никто из властей века сего не познал</w:t>
      </w:r>
      <w:r w:rsidR="00E75F25">
        <w:rPr>
          <w:rFonts w:ascii="Arial" w:hAnsi="Arial" w:cs="Arial"/>
          <w:color w:val="000000"/>
          <w:shd w:val="clear" w:color="auto" w:fill="FFFFFF"/>
        </w:rPr>
        <w:t xml:space="preserve"> (не познал, потому что покрывало лежит)</w:t>
      </w:r>
      <w:r w:rsidRPr="007C3F50">
        <w:rPr>
          <w:rFonts w:ascii="Arial" w:hAnsi="Arial" w:cs="Arial"/>
          <w:color w:val="000000"/>
          <w:shd w:val="clear" w:color="auto" w:fill="FFFFFF"/>
        </w:rPr>
        <w:t>; ибо если бы познали, то не распяли бы Господа славы.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Но, как написано: не видел того глаз, не слышало ухо, и не приходило то на сердце человеку</w:t>
      </w:r>
      <w:r w:rsidR="00E75F25">
        <w:rPr>
          <w:rFonts w:ascii="Arial" w:hAnsi="Arial" w:cs="Arial"/>
          <w:color w:val="000000"/>
          <w:shd w:val="clear" w:color="auto" w:fill="FFFFFF"/>
        </w:rPr>
        <w:t xml:space="preserve"> (потому что на сердце человеку только умному может такое прийти</w:t>
      </w:r>
      <w:r w:rsidR="00B15EBC">
        <w:rPr>
          <w:rFonts w:ascii="Arial" w:hAnsi="Arial" w:cs="Arial"/>
          <w:color w:val="000000"/>
          <w:shd w:val="clear" w:color="auto" w:fill="FFFFFF"/>
        </w:rPr>
        <w:t>)</w:t>
      </w:r>
      <w:r w:rsidRPr="007C3F50">
        <w:rPr>
          <w:rFonts w:ascii="Arial" w:hAnsi="Arial" w:cs="Arial"/>
          <w:color w:val="000000"/>
          <w:shd w:val="clear" w:color="auto" w:fill="FFFFFF"/>
        </w:rPr>
        <w:t>, что приготовил Бог любящим Его.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</w:rPr>
        <w:br/>
      </w:r>
      <w:r w:rsidRPr="007C3F50">
        <w:rPr>
          <w:rFonts w:ascii="Arial" w:hAnsi="Arial" w:cs="Arial"/>
          <w:color w:val="000000"/>
          <w:shd w:val="clear" w:color="auto" w:fill="FFFFFF"/>
        </w:rPr>
        <w:t>А нам Бог открыл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i/>
          <w:iCs/>
          <w:color w:val="000000"/>
          <w:shd w:val="clear" w:color="auto" w:fill="FFFFFF"/>
        </w:rPr>
        <w:t>это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Духом Своим; ибо Дух все проницает, и глубины Божии</w:t>
      </w:r>
      <w:r w:rsidR="00B15EBC">
        <w:rPr>
          <w:rFonts w:ascii="Arial" w:hAnsi="Arial" w:cs="Arial"/>
          <w:color w:val="000000"/>
          <w:shd w:val="clear" w:color="auto" w:fill="FFFFFF"/>
        </w:rPr>
        <w:t xml:space="preserve"> (Дух – нематериальная субстанция – проникает в глубины Божественной премудрости – это тоже нематериальная субстанция)</w:t>
      </w:r>
      <w:r w:rsidRPr="007C3F50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7C3F50">
        <w:rPr>
          <w:rFonts w:ascii="Arial" w:hAnsi="Arial" w:cs="Arial"/>
          <w:color w:val="000000"/>
          <w:shd w:val="clear" w:color="auto" w:fill="FFFFFF"/>
        </w:rPr>
        <w:t>Ибо кто из человеков знает, что в человеке, кроме духа человеческого, живущего в нем?</w:t>
      </w:r>
      <w:r w:rsidR="00B15EB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3F50">
        <w:rPr>
          <w:rFonts w:ascii="Arial" w:hAnsi="Arial" w:cs="Arial"/>
          <w:color w:val="000000"/>
          <w:shd w:val="clear" w:color="auto" w:fill="FFFFFF"/>
        </w:rPr>
        <w:t>Так и Божьего никто не знает, кроме Духа Божия</w:t>
      </w:r>
      <w:r w:rsidR="009752CD">
        <w:rPr>
          <w:rFonts w:ascii="Arial" w:hAnsi="Arial" w:cs="Arial"/>
          <w:color w:val="000000"/>
          <w:shd w:val="clear" w:color="auto" w:fill="FFFFFF"/>
        </w:rPr>
        <w:t xml:space="preserve"> (есть Бог, а есть Его Дух – называется Дух Божий для нас, потому что Богу принадлежит; Его разум называется Духом Божьим; Его разум знает, что в Нём)</w:t>
      </w:r>
      <w:r w:rsidRPr="007C3F50">
        <w:rPr>
          <w:rFonts w:ascii="Arial" w:hAnsi="Arial" w:cs="Arial"/>
          <w:color w:val="000000"/>
          <w:shd w:val="clear" w:color="auto" w:fill="FFFFFF"/>
        </w:rPr>
        <w:t>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Но мы приняли не духа мира сего, а Духа от Бога, дабы знать дарованное нам от Бога,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 xml:space="preserve">что и возвещаем не от человеческой мудрости изученными словами, но изученными от Духа Святаго, соображая </w:t>
      </w:r>
      <w:r w:rsidR="009752CD">
        <w:rPr>
          <w:rFonts w:ascii="Arial" w:hAnsi="Arial" w:cs="Arial"/>
          <w:color w:val="000000"/>
          <w:shd w:val="clear" w:color="auto" w:fill="FFFFFF"/>
        </w:rPr>
        <w:t xml:space="preserve">(сообразить – это додуматься, поразмыслить, вникнуть)      </w:t>
      </w:r>
      <w:r w:rsidRPr="007C3F50">
        <w:rPr>
          <w:rFonts w:ascii="Arial" w:hAnsi="Arial" w:cs="Arial"/>
          <w:color w:val="000000"/>
          <w:shd w:val="clear" w:color="auto" w:fill="FFFFFF"/>
        </w:rPr>
        <w:t>духовное с духовным.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</w:rPr>
        <w:br/>
      </w:r>
      <w:r w:rsidRPr="007C3F50">
        <w:rPr>
          <w:rFonts w:ascii="Arial" w:hAnsi="Arial" w:cs="Arial"/>
          <w:color w:val="000000"/>
          <w:shd w:val="clear" w:color="auto" w:fill="FFFFFF"/>
        </w:rPr>
        <w:t>Душевный человек не принимает того, что от Духа Божия, потому что он почитает это безумием; и не может разуметь, потому что о сем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i/>
          <w:iCs/>
          <w:color w:val="000000"/>
          <w:shd w:val="clear" w:color="auto" w:fill="FFFFFF"/>
        </w:rPr>
        <w:t>надобно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судить духовно</w:t>
      </w:r>
      <w:r w:rsidR="009752CD">
        <w:rPr>
          <w:rFonts w:ascii="Arial" w:hAnsi="Arial" w:cs="Arial"/>
          <w:color w:val="000000"/>
          <w:shd w:val="clear" w:color="auto" w:fill="FFFFFF"/>
        </w:rPr>
        <w:t xml:space="preserve"> (внутри</w:t>
      </w:r>
      <w:r w:rsidR="0092477D">
        <w:rPr>
          <w:rFonts w:ascii="Arial" w:hAnsi="Arial" w:cs="Arial"/>
          <w:color w:val="000000"/>
          <w:shd w:val="clear" w:color="auto" w:fill="FFFFFF"/>
        </w:rPr>
        <w:t>,</w:t>
      </w:r>
      <w:r w:rsidR="00E44E25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9752CD">
        <w:rPr>
          <w:rFonts w:ascii="Arial" w:hAnsi="Arial" w:cs="Arial"/>
          <w:color w:val="000000"/>
          <w:shd w:val="clear" w:color="auto" w:fill="FFFFFF"/>
        </w:rPr>
        <w:t>рассудок, разум должен работать</w:t>
      </w:r>
      <w:r w:rsidR="008E7A6B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7C3F50">
        <w:rPr>
          <w:rFonts w:ascii="Arial" w:hAnsi="Arial" w:cs="Arial"/>
          <w:color w:val="000000"/>
          <w:shd w:val="clear" w:color="auto" w:fill="FFFFFF"/>
        </w:rPr>
        <w:t>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7C3F50" w:rsidRDefault="007C3F50" w:rsidP="00F449F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 Пет 1: 2-11: «</w:t>
      </w:r>
      <w:r w:rsidRPr="007C3F50">
        <w:rPr>
          <w:rFonts w:ascii="Arial" w:hAnsi="Arial" w:cs="Arial"/>
          <w:color w:val="000000"/>
          <w:shd w:val="clear" w:color="auto" w:fill="FFFFFF"/>
        </w:rPr>
        <w:t xml:space="preserve">благодать и мир </w:t>
      </w:r>
      <w:r w:rsidR="008E7A6B">
        <w:rPr>
          <w:rFonts w:ascii="Arial" w:hAnsi="Arial" w:cs="Arial"/>
          <w:color w:val="000000"/>
          <w:shd w:val="clear" w:color="auto" w:fill="FFFFFF"/>
        </w:rPr>
        <w:t xml:space="preserve">(внутри вас) </w:t>
      </w:r>
      <w:r w:rsidRPr="007C3F50">
        <w:rPr>
          <w:rFonts w:ascii="Arial" w:hAnsi="Arial" w:cs="Arial"/>
          <w:color w:val="000000"/>
          <w:shd w:val="clear" w:color="auto" w:fill="FFFFFF"/>
        </w:rPr>
        <w:t>вам да умножится в познании Бога и Христа Иисуса, Господа нашего.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Как от Божественной силы Его даровано нам все потребное для жизни и благочестия, через познание Призвавшего нас славою и благостию,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то вы, прилагая к сему все старание, покажите в вере вашей добродетель, в добродетели рассудительность,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в рассудительности воздержание, в воздержании терпение, в терпении благочестие,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в благочестии братолюбие, в братолюбии любовь.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E7A6B">
        <w:rPr>
          <w:rStyle w:val="apple-converted-space"/>
          <w:rFonts w:ascii="Arial" w:hAnsi="Arial" w:cs="Arial"/>
          <w:color w:val="000000"/>
          <w:shd w:val="clear" w:color="auto" w:fill="FFFFFF"/>
        </w:rPr>
        <w:t>(И если вот это внутри есть и мы любим человека, исходя из вот этого внутреннего, что у нас изменилось, что дошло до такой духовности</w:t>
      </w:r>
      <w:r w:rsidR="009D0796">
        <w:rPr>
          <w:rStyle w:val="apple-converted-space"/>
          <w:rFonts w:ascii="Arial" w:hAnsi="Arial" w:cs="Arial"/>
          <w:color w:val="000000"/>
          <w:shd w:val="clear" w:color="auto" w:fill="FFFFFF"/>
        </w:rPr>
        <w:t>, то это – любовь; а если у нас нет терпения, нет благочестия, нет воздержания, нет рассудительности, мы кого-то обнимаем, кого-то целуем, кому-то что-то даём сегодня, благотворительностью занимаемся…, а чуть</w:t>
      </w:r>
      <w:r w:rsidR="008E7A6B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9D0796">
        <w:rPr>
          <w:rStyle w:val="apple-converted-space"/>
          <w:rFonts w:ascii="Arial" w:hAnsi="Arial" w:cs="Arial"/>
          <w:color w:val="000000"/>
          <w:shd w:val="clear" w:color="auto" w:fill="FFFFFF"/>
        </w:rPr>
        <w:t>что не</w:t>
      </w:r>
      <w:r w:rsidR="00E44E2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так, – сразу раз, и мы обижены</w:t>
      </w:r>
      <w:r w:rsidR="009D0796">
        <w:rPr>
          <w:rStyle w:val="apple-converted-space"/>
          <w:rFonts w:ascii="Arial" w:hAnsi="Arial" w:cs="Arial"/>
          <w:color w:val="000000"/>
          <w:shd w:val="clear" w:color="auto" w:fill="FFFFFF"/>
        </w:rPr>
        <w:t>; так это получается любовь</w:t>
      </w:r>
      <w:r w:rsidR="000F5C23">
        <w:rPr>
          <w:rStyle w:val="apple-converted-space"/>
          <w:rFonts w:ascii="Arial" w:hAnsi="Arial" w:cs="Arial"/>
          <w:color w:val="000000"/>
          <w:shd w:val="clear" w:color="auto" w:fill="FFFFFF"/>
        </w:rPr>
        <w:t>,</w:t>
      </w:r>
      <w:r w:rsidR="009D0796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как у всех людей, даже неверующих, – мы любим любящих. Но вы любите врагов! А ведь любить врага без рассудительности, – я не знаю, за что его любить; моё сердце так понимает</w:t>
      </w:r>
      <w:r w:rsidR="000F5C23">
        <w:rPr>
          <w:rStyle w:val="apple-converted-space"/>
          <w:rFonts w:ascii="Arial" w:hAnsi="Arial" w:cs="Arial"/>
          <w:color w:val="000000"/>
          <w:shd w:val="clear" w:color="auto" w:fill="FFFFFF"/>
        </w:rPr>
        <w:t>: вот он с</w:t>
      </w:r>
      <w:r w:rsidR="009D0796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делал мне пакость, а </w:t>
      </w:r>
      <w:r w:rsidR="005476A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я </w:t>
      </w:r>
      <w:r w:rsidR="009D0796">
        <w:rPr>
          <w:rStyle w:val="apple-converted-space"/>
          <w:rFonts w:ascii="Arial" w:hAnsi="Arial" w:cs="Arial"/>
          <w:color w:val="000000"/>
          <w:shd w:val="clear" w:color="auto" w:fill="FFFFFF"/>
        </w:rPr>
        <w:t>ему должен сделать две</w:t>
      </w:r>
      <w:r w:rsidR="000F5C23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; всё!... Это – голова, которая нам дана Богом, </w:t>
      </w:r>
      <w:r w:rsidR="005476A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– </w:t>
      </w:r>
      <w:r w:rsidR="000F5C23">
        <w:rPr>
          <w:rStyle w:val="apple-converted-space"/>
          <w:rFonts w:ascii="Arial" w:hAnsi="Arial" w:cs="Arial"/>
          <w:color w:val="000000"/>
          <w:shd w:val="clear" w:color="auto" w:fill="FFFFFF"/>
        </w:rPr>
        <w:t>она, вникая и рассуждая, может дойти до того, что страдать за Христа будет человек с радостью, любить врага непритворно, – это только внутри происходит. Без рассудительности, без вникания в себя и без того, чтобы заниматься этим постоянно, – ни о какой вере нашей не может вообще идти речь…)</w:t>
      </w:r>
      <w:r w:rsidRPr="007C3F50">
        <w:rPr>
          <w:rFonts w:ascii="Arial" w:hAnsi="Arial" w:cs="Arial"/>
          <w:color w:val="000000"/>
        </w:rPr>
        <w:br/>
      </w:r>
      <w:r w:rsidRPr="007C3F50">
        <w:rPr>
          <w:rFonts w:ascii="Arial" w:hAnsi="Arial" w:cs="Arial"/>
          <w:color w:val="000000"/>
          <w:shd w:val="clear" w:color="auto" w:fill="FFFFFF"/>
        </w:rPr>
        <w:t>Если это в вас есть и умножается</w:t>
      </w:r>
      <w:r w:rsidR="000F5C23">
        <w:rPr>
          <w:rFonts w:ascii="Arial" w:hAnsi="Arial" w:cs="Arial"/>
          <w:color w:val="000000"/>
          <w:shd w:val="clear" w:color="auto" w:fill="FFFFFF"/>
        </w:rPr>
        <w:t xml:space="preserve"> (внутри)</w:t>
      </w:r>
      <w:r w:rsidRPr="007C3F50">
        <w:rPr>
          <w:rFonts w:ascii="Arial" w:hAnsi="Arial" w:cs="Arial"/>
          <w:color w:val="000000"/>
          <w:shd w:val="clear" w:color="auto" w:fill="FFFFFF"/>
        </w:rPr>
        <w:t>, то вы не останетесь без успеха и плода в познании Господа нашего Иисуса Христа.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А в ком нет сего</w:t>
      </w:r>
      <w:r w:rsidR="000F5C23">
        <w:rPr>
          <w:rFonts w:ascii="Arial" w:hAnsi="Arial" w:cs="Arial"/>
          <w:color w:val="000000"/>
          <w:shd w:val="clear" w:color="auto" w:fill="FFFFFF"/>
        </w:rPr>
        <w:t xml:space="preserve"> (нет этого </w:t>
      </w:r>
      <w:r w:rsidR="00707EA4">
        <w:rPr>
          <w:rFonts w:ascii="Arial" w:hAnsi="Arial" w:cs="Arial"/>
          <w:color w:val="000000"/>
          <w:shd w:val="clear" w:color="auto" w:fill="FFFFFF"/>
        </w:rPr>
        <w:t>процесса богопознания)</w:t>
      </w:r>
      <w:r w:rsidRPr="007C3F50">
        <w:rPr>
          <w:rFonts w:ascii="Arial" w:hAnsi="Arial" w:cs="Arial"/>
          <w:color w:val="000000"/>
          <w:shd w:val="clear" w:color="auto" w:fill="FFFFFF"/>
        </w:rPr>
        <w:t>, тот слеп, закрыл глаза</w:t>
      </w:r>
      <w:r w:rsidR="00707EA4">
        <w:rPr>
          <w:rFonts w:ascii="Arial" w:hAnsi="Arial" w:cs="Arial"/>
          <w:color w:val="000000"/>
          <w:shd w:val="clear" w:color="auto" w:fill="FFFFFF"/>
        </w:rPr>
        <w:t xml:space="preserve"> (или повесил покрывало)</w:t>
      </w:r>
      <w:r w:rsidRPr="007C3F50">
        <w:rPr>
          <w:rFonts w:ascii="Arial" w:hAnsi="Arial" w:cs="Arial"/>
          <w:color w:val="000000"/>
          <w:shd w:val="clear" w:color="auto" w:fill="FFFFFF"/>
        </w:rPr>
        <w:t>, забыл об очищении прежних грехов своих.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Посему, братия, более и более старайтесь делать твердым ваше звание и избрание</w:t>
      </w:r>
      <w:r w:rsidR="00707EA4">
        <w:rPr>
          <w:rFonts w:ascii="Arial" w:hAnsi="Arial" w:cs="Arial"/>
          <w:color w:val="000000"/>
          <w:shd w:val="clear" w:color="auto" w:fill="FFFFFF"/>
        </w:rPr>
        <w:t xml:space="preserve"> (внутри)</w:t>
      </w:r>
      <w:r w:rsidRPr="007C3F50">
        <w:rPr>
          <w:rFonts w:ascii="Arial" w:hAnsi="Arial" w:cs="Arial"/>
          <w:color w:val="000000"/>
          <w:shd w:val="clear" w:color="auto" w:fill="FFFFFF"/>
        </w:rPr>
        <w:t>; так поступая</w:t>
      </w:r>
      <w:r w:rsidR="00707EA4">
        <w:rPr>
          <w:rFonts w:ascii="Arial" w:hAnsi="Arial" w:cs="Arial"/>
          <w:color w:val="000000"/>
          <w:shd w:val="clear" w:color="auto" w:fill="FFFFFF"/>
        </w:rPr>
        <w:t xml:space="preserve"> (занимаясь внутренней работой)</w:t>
      </w:r>
      <w:r w:rsidRPr="007C3F50">
        <w:rPr>
          <w:rFonts w:ascii="Arial" w:hAnsi="Arial" w:cs="Arial"/>
          <w:color w:val="000000"/>
          <w:shd w:val="clear" w:color="auto" w:fill="FFFFFF"/>
        </w:rPr>
        <w:t>, никогда не преткнетесь,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7C3F50">
        <w:rPr>
          <w:rFonts w:ascii="Arial" w:hAnsi="Arial" w:cs="Arial"/>
          <w:color w:val="000000"/>
          <w:shd w:val="clear" w:color="auto" w:fill="FFFFFF"/>
        </w:rPr>
        <w:t>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FC5627" w:rsidRDefault="007C3F50" w:rsidP="00F449F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Кор</w:t>
      </w:r>
      <w:r w:rsidR="00FC5627">
        <w:rPr>
          <w:rFonts w:ascii="Arial" w:hAnsi="Arial" w:cs="Arial"/>
          <w:color w:val="000000"/>
          <w:shd w:val="clear" w:color="auto" w:fill="FFFFFF"/>
        </w:rPr>
        <w:t xml:space="preserve"> 13: 1-8: «</w:t>
      </w:r>
      <w:r w:rsidRPr="007C3F50">
        <w:rPr>
          <w:rFonts w:ascii="Arial" w:hAnsi="Arial" w:cs="Arial"/>
          <w:color w:val="000000"/>
          <w:shd w:val="clear" w:color="auto" w:fill="FFFFFF"/>
        </w:rPr>
        <w:t>Если я говорю языками человеческими и ангельскими</w:t>
      </w:r>
      <w:r w:rsidR="00707EA4">
        <w:rPr>
          <w:rFonts w:ascii="Arial" w:hAnsi="Arial" w:cs="Arial"/>
          <w:color w:val="000000"/>
          <w:shd w:val="clear" w:color="auto" w:fill="FFFFFF"/>
        </w:rPr>
        <w:t xml:space="preserve"> (снаружи)</w:t>
      </w:r>
      <w:r w:rsidRPr="007C3F50">
        <w:rPr>
          <w:rFonts w:ascii="Arial" w:hAnsi="Arial" w:cs="Arial"/>
          <w:color w:val="000000"/>
          <w:shd w:val="clear" w:color="auto" w:fill="FFFFFF"/>
        </w:rPr>
        <w:t xml:space="preserve">, а любви </w:t>
      </w:r>
      <w:r w:rsidR="00707EA4">
        <w:rPr>
          <w:rFonts w:ascii="Arial" w:hAnsi="Arial" w:cs="Arial"/>
          <w:color w:val="000000"/>
          <w:shd w:val="clear" w:color="auto" w:fill="FFFFFF"/>
        </w:rPr>
        <w:t xml:space="preserve">(речь идёт не про поцелуи, не о том, что я могу говорить красиво, целовать человека, обнимать, пожимать руку, склонять голову, – ну это вроде бы как любовь; «а любви» – внутри) </w:t>
      </w:r>
      <w:r w:rsidRPr="007C3F50">
        <w:rPr>
          <w:rFonts w:ascii="Arial" w:hAnsi="Arial" w:cs="Arial"/>
          <w:color w:val="000000"/>
          <w:shd w:val="clear" w:color="auto" w:fill="FFFFFF"/>
        </w:rPr>
        <w:t>не имею, то я - медь звенящая или кимвал звучащий.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Если имею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i/>
          <w:iCs/>
          <w:color w:val="000000"/>
          <w:shd w:val="clear" w:color="auto" w:fill="FFFFFF"/>
        </w:rPr>
        <w:t>дар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пророчества, и знаю все тайны, и имею всякое познание и всю веру</w:t>
      </w:r>
      <w:r w:rsidR="00263519">
        <w:rPr>
          <w:rFonts w:ascii="Arial" w:hAnsi="Arial" w:cs="Arial"/>
          <w:color w:val="000000"/>
          <w:shd w:val="clear" w:color="auto" w:fill="FFFFFF"/>
        </w:rPr>
        <w:t xml:space="preserve"> (это всё, что связано с Божьим познанием)</w:t>
      </w:r>
      <w:r w:rsidRPr="007C3F50">
        <w:rPr>
          <w:rFonts w:ascii="Arial" w:hAnsi="Arial" w:cs="Arial"/>
          <w:color w:val="000000"/>
          <w:shd w:val="clear" w:color="auto" w:fill="FFFFFF"/>
        </w:rPr>
        <w:t>, так что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i/>
          <w:iCs/>
          <w:color w:val="000000"/>
          <w:shd w:val="clear" w:color="auto" w:fill="FFFFFF"/>
        </w:rPr>
        <w:t>могу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и горы переставлять, а не имею любви, - то я ничто.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И если я раздам все имение мое и отдам тело мое на сожжение, а любви не имею, нет мне в том никакой пользы.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Любовь долготерпит, милосердствует, любовь не завидует, любовь не превозносится, не гордится,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не бесчинствует, не ищет своего, не раздражается, не мыслит зла,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не радуется неправде, а сорадуется истине;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 xml:space="preserve">все покрывает, всему верит, всего </w:t>
      </w:r>
      <w:r w:rsidRPr="007C3F50">
        <w:rPr>
          <w:rFonts w:ascii="Arial" w:hAnsi="Arial" w:cs="Arial"/>
          <w:color w:val="000000"/>
          <w:shd w:val="clear" w:color="auto" w:fill="FFFFFF"/>
        </w:rPr>
        <w:lastRenderedPageBreak/>
        <w:t>надеется, все переносит.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7C3F50">
        <w:rPr>
          <w:rFonts w:ascii="Arial" w:hAnsi="Arial" w:cs="Arial"/>
          <w:color w:val="000000"/>
          <w:shd w:val="clear" w:color="auto" w:fill="FFFFFF"/>
        </w:rPr>
        <w:t>Любовь никогда не перестает, хотя и пророчества прекратятся, и языки умолкнут, и знание упразднится</w:t>
      </w:r>
      <w:r w:rsidR="00FC5627">
        <w:rPr>
          <w:rFonts w:ascii="Arial" w:hAnsi="Arial" w:cs="Arial"/>
          <w:color w:val="000000"/>
          <w:shd w:val="clear" w:color="auto" w:fill="FFFFFF"/>
        </w:rPr>
        <w:t>»</w:t>
      </w:r>
      <w:r w:rsidRPr="007C3F50">
        <w:rPr>
          <w:rFonts w:ascii="Arial" w:hAnsi="Arial" w:cs="Arial"/>
          <w:color w:val="000000"/>
          <w:shd w:val="clear" w:color="auto" w:fill="FFFFFF"/>
        </w:rPr>
        <w:t>.</w:t>
      </w:r>
      <w:r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830388" w:rsidRDefault="00FC5627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 Тим 3:1-5: «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>Знай же, что в последние дни наступят времена тяжкие.</w:t>
      </w:r>
      <w:r w:rsidR="00830388"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 xml:space="preserve">Ибо люди будут </w:t>
      </w:r>
      <w:r w:rsidR="00066BDF">
        <w:rPr>
          <w:rFonts w:ascii="Arial" w:hAnsi="Arial" w:cs="Arial"/>
          <w:color w:val="000000"/>
          <w:shd w:val="clear" w:color="auto" w:fill="FFFFFF"/>
        </w:rPr>
        <w:t>(оно проявляется снаружи</w:t>
      </w:r>
      <w:r w:rsidR="00C3066B">
        <w:rPr>
          <w:rFonts w:ascii="Arial" w:hAnsi="Arial" w:cs="Arial"/>
          <w:color w:val="000000"/>
          <w:shd w:val="clear" w:color="auto" w:fill="FFFFFF"/>
        </w:rPr>
        <w:t xml:space="preserve">, но идёт </w:t>
      </w:r>
      <w:r w:rsidR="00066BDF">
        <w:rPr>
          <w:rFonts w:ascii="Arial" w:hAnsi="Arial" w:cs="Arial"/>
          <w:color w:val="000000"/>
          <w:shd w:val="clear" w:color="auto" w:fill="FFFFFF"/>
        </w:rPr>
        <w:t>на с</w:t>
      </w:r>
      <w:r w:rsidR="00C3066B">
        <w:rPr>
          <w:rFonts w:ascii="Arial" w:hAnsi="Arial" w:cs="Arial"/>
          <w:color w:val="000000"/>
          <w:shd w:val="clear" w:color="auto" w:fill="FFFFFF"/>
        </w:rPr>
        <w:t>амом деле из</w:t>
      </w:r>
      <w:r w:rsidR="00066BDF">
        <w:rPr>
          <w:rFonts w:ascii="Arial" w:hAnsi="Arial" w:cs="Arial"/>
          <w:color w:val="000000"/>
          <w:shd w:val="clear" w:color="auto" w:fill="FFFFFF"/>
        </w:rPr>
        <w:t xml:space="preserve">нутри) 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>самолюбивы, сребролюбивы, горды, надменны, злоречивы, родителям непокорны, неблагодарны, нечестивы, недружелюбны,</w:t>
      </w:r>
      <w:r w:rsidR="00830388"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>непримирительны, клеветники, невоздержны, жестоки, не любящие добра,</w:t>
      </w:r>
      <w:r w:rsidR="00830388"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>предатели, наглы, напыщенны, более сластолюбивы, нежели боголюбивы,</w:t>
      </w:r>
      <w:r w:rsidR="00830388"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 xml:space="preserve">имеющие вид благочестия, силы же его </w:t>
      </w:r>
      <w:r w:rsidR="00C3066B">
        <w:rPr>
          <w:rFonts w:ascii="Arial" w:hAnsi="Arial" w:cs="Arial"/>
          <w:color w:val="000000"/>
          <w:shd w:val="clear" w:color="auto" w:fill="FFFFFF"/>
        </w:rPr>
        <w:t xml:space="preserve">(благочестия, внутри) 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>отрекшиеся. Таковых удаляйся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830388" w:rsidRPr="007C3F50">
        <w:rPr>
          <w:rFonts w:ascii="Arial" w:hAnsi="Arial" w:cs="Arial"/>
          <w:color w:val="000000"/>
          <w:shd w:val="clear" w:color="auto" w:fill="FFFFFF"/>
        </w:rPr>
        <w:t>.</w:t>
      </w:r>
      <w:r w:rsidR="00830388" w:rsidRPr="007C3F5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26A92" w:rsidRDefault="00C3066B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Вот вид благочестия нас чаще всего и обманывает; мы стараемся показаться перед людьми в каком-то таком благовидном проявлении, чтобы обо мне подумали хорошо люди, люди будут говорить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«ой, какой ты хороший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«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какая ты красивая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«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какая ты мудрая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«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я таких людей ещё не видел (не видела)</w:t>
      </w:r>
      <w:r w:rsidR="00126A92">
        <w:rPr>
          <w:rStyle w:val="apple-converted-space"/>
          <w:rFonts w:ascii="Arial" w:hAnsi="Arial" w:cs="Arial"/>
          <w:color w:val="000000"/>
          <w:shd w:val="clear" w:color="auto" w:fill="FFFFFF"/>
        </w:rPr>
        <w:t>»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; и мы думаем: «ну ладно, если люди уже говорят, то наверное я точно такой…». </w:t>
      </w:r>
    </w:p>
    <w:p w:rsidR="00126A92" w:rsidRDefault="00126A92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Но к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огда вы отходите от людей, когда вас никто не хвалит, когда вы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не видите людей, какие мысли 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приходят? О чём бурчим? Чего ворчим? Почему теряем мир? Почему заводимся? Почему бухтим? При этом мы говорим о каком-то Боге, что я Его люблю, что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я в церковь хожу, у меня стаж такой-то уже… А э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>то то, что нам надо знать: я самолюбивый или нет, сребролюбивый я или нет (если ли у меня какой-то расчёт материальный)…</w:t>
      </w:r>
    </w:p>
    <w:p w:rsidR="00B650C8" w:rsidRDefault="00B650C8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«Имеющий вид благочестия». В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>от нам св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ойственно иметь вид благочестия. М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ы стараемся быть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(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>внешне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)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благочестивыми, мы стараемся подд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ерживать свой имидж среди людей; нам кажется, что 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мы вот такие и вот такие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,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что мы правы, что мы не ошибаемся, мы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не горды, мы скромны, мы просты… Н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>о на самом деле вот, когда мы наедине, когда мы рядом с 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скусителем или с искушением,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– </w:t>
      </w:r>
      <w:r w:rsidR="00CD0E5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что внутри нас происходит, какие монологи мы читаем в этот момент? Мы должны это знать, это должно быть как раскрытая книга перед нами. </w:t>
      </w:r>
    </w:p>
    <w:p w:rsidR="00B447F6" w:rsidRDefault="00B447F6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Я вам скажу, что верующий, который не понимает, какой он изнутри, – это самый опасный человек, это самое лучшее, самое надёжное орудие в руках сатаны. </w:t>
      </w:r>
    </w:p>
    <w:p w:rsidR="00B447F6" w:rsidRDefault="00B447F6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«Вникай в себя и в учение, занимайся сим постоянно, ибо так поступая, и себя спасёшь и слушающих тебя». Заметьте – спасение. Если б было написано: «</w:t>
      </w:r>
      <w:r w:rsidR="00E10324">
        <w:rPr>
          <w:rStyle w:val="apple-converted-space"/>
          <w:rFonts w:ascii="Arial" w:hAnsi="Arial" w:cs="Arial"/>
          <w:color w:val="000000"/>
          <w:shd w:val="clear" w:color="auto" w:fill="FFFFFF"/>
        </w:rPr>
        <w:t>ходи в церковь и читай Библию, так поступая и себя спасёшь и слушающих тебя»… Пришёл в церковь, не пропускаю собрания, читаю Библию, молюсь, принимаю участие в Вечере, и для спасения – видите как всё просто…</w:t>
      </w:r>
    </w:p>
    <w:p w:rsidR="00E10324" w:rsidRDefault="00E10324" w:rsidP="00F449F4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Спасёшь себя, избавившись от греха. А избавиться от греха невозможно без работы Святого Духа, а работа Святого Духа – внутренний процесс; «вникай в себя и в учение» (в учение вникать – не читай буквально, постарайся понять сокрытую мысль</w:t>
      </w:r>
      <w:r w:rsidR="00C566DA">
        <w:rPr>
          <w:rStyle w:val="apple-converted-space"/>
          <w:rFonts w:ascii="Arial" w:hAnsi="Arial" w:cs="Arial"/>
          <w:color w:val="000000"/>
          <w:shd w:val="clear" w:color="auto" w:fill="FFFFFF"/>
        </w:rPr>
        <w:t>, полезную и нужную, проверь её, прочитай выше и ниже, гармонирует эта мысль или нет; не успокойся, пока не докопаешься до смысла Божьего Слова</w:t>
      </w:r>
      <w:r w:rsidR="00426854">
        <w:rPr>
          <w:rStyle w:val="apple-converted-space"/>
          <w:rFonts w:ascii="Arial" w:hAnsi="Arial" w:cs="Arial"/>
          <w:color w:val="000000"/>
          <w:shd w:val="clear" w:color="auto" w:fill="FFFFFF"/>
        </w:rPr>
        <w:t>)</w:t>
      </w:r>
      <w:r w:rsidR="00C566DA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. Дух, смысл заставляет наше сознание жить, развиваться. Дух, смысл Писания животворит, а не буква. </w:t>
      </w:r>
    </w:p>
    <w:p w:rsidR="00C3066B" w:rsidRPr="00FC5627" w:rsidRDefault="00C566DA" w:rsidP="00F449F4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Как мы дышим, – мы так же должны и думать. И именно так поступая (размышляя, копаясь, углубляясь) – себя спасёшь. Понимая, осознавая своё состояние, размышляя, вникая, слушая Христа или Бога</w:t>
      </w:r>
      <w:r w:rsidR="00426854">
        <w:rPr>
          <w:rStyle w:val="apple-converted-space"/>
          <w:rFonts w:ascii="Arial" w:hAnsi="Arial" w:cs="Arial"/>
          <w:color w:val="000000"/>
          <w:shd w:val="clear" w:color="auto" w:fill="FFFFFF"/>
        </w:rPr>
        <w:t>, –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посредством работы Святого Духа меняется сознание, меняются привычки, мы по-другому смотрим на самого себя, на свои поступки, на свои намерения и помышлени</w:t>
      </w:r>
      <w:r w:rsidR="0042685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я, </w:t>
      </w:r>
      <w:r w:rsidR="00D66F4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– и </w:t>
      </w:r>
      <w:r w:rsidR="00426854">
        <w:rPr>
          <w:rStyle w:val="apple-converted-space"/>
          <w:rFonts w:ascii="Arial" w:hAnsi="Arial" w:cs="Arial"/>
          <w:color w:val="000000"/>
          <w:shd w:val="clear" w:color="auto" w:fill="FFFFFF"/>
        </w:rPr>
        <w:t>нам становится отвратительно. 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как только становится отвратительно, мы перестаём это делать</w:t>
      </w:r>
      <w:r w:rsidR="00026BE7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, нам уже и поступок становится отвратительным, с ним больше не надо бороться… А дальше, пройдя этот путь, </w:t>
      </w:r>
      <w:r w:rsidR="0042685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– </w:t>
      </w:r>
      <w:r w:rsidR="00026BE7">
        <w:rPr>
          <w:rStyle w:val="apple-converted-space"/>
          <w:rFonts w:ascii="Arial" w:hAnsi="Arial" w:cs="Arial"/>
          <w:color w:val="000000"/>
          <w:shd w:val="clear" w:color="auto" w:fill="FFFFFF"/>
        </w:rPr>
        <w:t>кто тебя будет слушать, и идти тем же самым путём, – тот тоже спасётся…</w:t>
      </w:r>
    </w:p>
    <w:sectPr w:rsidR="00C3066B" w:rsidRPr="00FC5627" w:rsidSect="00F449F4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defaultTabStop w:val="708"/>
  <w:characterSpacingControl w:val="doNotCompress"/>
  <w:compat>
    <w:useFELayout/>
  </w:compat>
  <w:rsids>
    <w:rsidRoot w:val="00F449F4"/>
    <w:rsid w:val="00026BE7"/>
    <w:rsid w:val="00027FB2"/>
    <w:rsid w:val="00035162"/>
    <w:rsid w:val="00066BDF"/>
    <w:rsid w:val="0009651D"/>
    <w:rsid w:val="00096BDF"/>
    <w:rsid w:val="000F5C23"/>
    <w:rsid w:val="00126A92"/>
    <w:rsid w:val="001A143F"/>
    <w:rsid w:val="001C0103"/>
    <w:rsid w:val="00220189"/>
    <w:rsid w:val="00230497"/>
    <w:rsid w:val="00263519"/>
    <w:rsid w:val="002E4595"/>
    <w:rsid w:val="00301CFC"/>
    <w:rsid w:val="00307FB8"/>
    <w:rsid w:val="00332A41"/>
    <w:rsid w:val="00426854"/>
    <w:rsid w:val="004A0B6E"/>
    <w:rsid w:val="004A459A"/>
    <w:rsid w:val="00511267"/>
    <w:rsid w:val="005476AD"/>
    <w:rsid w:val="00570F40"/>
    <w:rsid w:val="00576AAD"/>
    <w:rsid w:val="005D0DC8"/>
    <w:rsid w:val="005E3549"/>
    <w:rsid w:val="00621461"/>
    <w:rsid w:val="00635889"/>
    <w:rsid w:val="006704FC"/>
    <w:rsid w:val="006C2B6F"/>
    <w:rsid w:val="006F4A3C"/>
    <w:rsid w:val="006F50FA"/>
    <w:rsid w:val="00707EA4"/>
    <w:rsid w:val="007B4535"/>
    <w:rsid w:val="007C3F50"/>
    <w:rsid w:val="00830388"/>
    <w:rsid w:val="008E7A6B"/>
    <w:rsid w:val="008F2C0B"/>
    <w:rsid w:val="0092477D"/>
    <w:rsid w:val="009752CD"/>
    <w:rsid w:val="009D0796"/>
    <w:rsid w:val="00A90158"/>
    <w:rsid w:val="00B15EBC"/>
    <w:rsid w:val="00B25508"/>
    <w:rsid w:val="00B447F6"/>
    <w:rsid w:val="00B650C8"/>
    <w:rsid w:val="00BB04F0"/>
    <w:rsid w:val="00BB4904"/>
    <w:rsid w:val="00C108BA"/>
    <w:rsid w:val="00C3066B"/>
    <w:rsid w:val="00C566DA"/>
    <w:rsid w:val="00C87A40"/>
    <w:rsid w:val="00CA245F"/>
    <w:rsid w:val="00CD0E51"/>
    <w:rsid w:val="00CE3722"/>
    <w:rsid w:val="00D006C0"/>
    <w:rsid w:val="00D41228"/>
    <w:rsid w:val="00D66F42"/>
    <w:rsid w:val="00DE353B"/>
    <w:rsid w:val="00DF0A28"/>
    <w:rsid w:val="00E10324"/>
    <w:rsid w:val="00E44E25"/>
    <w:rsid w:val="00E75F25"/>
    <w:rsid w:val="00EB3415"/>
    <w:rsid w:val="00F449F4"/>
    <w:rsid w:val="00FC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228"/>
    <w:rPr>
      <w:color w:val="0000FF"/>
      <w:u w:val="single"/>
    </w:rPr>
  </w:style>
  <w:style w:type="paragraph" w:styleId="a4">
    <w:name w:val="Revision"/>
    <w:hidden/>
    <w:uiPriority w:val="99"/>
    <w:semiHidden/>
    <w:rsid w:val="00D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0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73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A99A-58D1-4073-9656-08E527D2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</dc:creator>
  <cp:keywords/>
  <dc:description/>
  <cp:lastModifiedBy>Гаврилюк</cp:lastModifiedBy>
  <cp:revision>13</cp:revision>
  <dcterms:created xsi:type="dcterms:W3CDTF">2015-01-19T10:47:00Z</dcterms:created>
  <dcterms:modified xsi:type="dcterms:W3CDTF">2015-01-20T23:14:00Z</dcterms:modified>
</cp:coreProperties>
</file>